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2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901"/>
        <w:gridCol w:w="1024"/>
        <w:gridCol w:w="807"/>
        <w:gridCol w:w="742"/>
        <w:gridCol w:w="1650"/>
      </w:tblGrid>
      <w:tr w:rsidR="00457C19" w:rsidRPr="00D45002" w14:paraId="6E90F7F9" w14:textId="77777777" w:rsidTr="00457C19">
        <w:trPr>
          <w:trHeight w:val="466"/>
        </w:trPr>
        <w:tc>
          <w:tcPr>
            <w:tcW w:w="10901" w:type="dxa"/>
            <w:shd w:val="clear" w:color="auto" w:fill="auto"/>
          </w:tcPr>
          <w:p w14:paraId="2FA862A0" w14:textId="29D3AF9C" w:rsidR="00457C19" w:rsidRPr="00D45002" w:rsidRDefault="00CA0DD7" w:rsidP="00CF7A45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bookmarkStart w:id="0" w:name="_GoBack"/>
            <w:bookmarkEnd w:id="0"/>
            <w:r w:rsidRPr="00BA3BC7">
              <w:rPr>
                <w:rFonts w:cs="Arial"/>
                <w:b/>
                <w:color w:val="002060"/>
                <w:sz w:val="28"/>
                <w:szCs w:val="28"/>
                <w:lang w:val="en-US"/>
              </w:rPr>
              <w:t>Activity</w:t>
            </w:r>
            <w:r w:rsidR="00457C19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  <w:r w:rsidR="0064296E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</w:t>
            </w:r>
            <w:r w:rsidR="00D4347B" w:rsidRPr="00D4347B"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>Tramping</w:t>
            </w:r>
          </w:p>
        </w:tc>
        <w:tc>
          <w:tcPr>
            <w:tcW w:w="1024" w:type="dxa"/>
            <w:shd w:val="clear" w:color="auto" w:fill="auto"/>
          </w:tcPr>
          <w:p w14:paraId="69DC662B" w14:textId="77777777" w:rsidR="00457C19" w:rsidRPr="00457C19" w:rsidRDefault="00457C19" w:rsidP="00D45002">
            <w:pPr>
              <w:spacing w:line="240" w:lineRule="auto"/>
              <w:jc w:val="right"/>
              <w:rPr>
                <w:szCs w:val="24"/>
                <w:lang w:val="en-US"/>
              </w:rPr>
            </w:pPr>
            <w:r w:rsidRPr="00457C19">
              <w:rPr>
                <w:szCs w:val="24"/>
                <w:lang w:val="en-US"/>
              </w:rPr>
              <w:t>Version:</w:t>
            </w:r>
          </w:p>
        </w:tc>
        <w:tc>
          <w:tcPr>
            <w:tcW w:w="807" w:type="dxa"/>
          </w:tcPr>
          <w:p w14:paraId="47487BDA" w14:textId="4B69BD9D" w:rsidR="00457C19" w:rsidRPr="00457C19" w:rsidRDefault="002B14D2" w:rsidP="00D45002">
            <w:pPr>
              <w:spacing w:line="240" w:lineRule="auto"/>
              <w:rPr>
                <w:color w:val="00B0F0"/>
                <w:szCs w:val="24"/>
                <w:lang w:val="en-US"/>
              </w:rPr>
            </w:pPr>
            <w:r>
              <w:rPr>
                <w:color w:val="00B0F0"/>
                <w:szCs w:val="24"/>
                <w:lang w:val="en-US"/>
              </w:rPr>
              <w:t xml:space="preserve"> </w:t>
            </w:r>
            <w:r w:rsidR="00263FCB">
              <w:rPr>
                <w:color w:val="00B0F0"/>
                <w:szCs w:val="24"/>
                <w:lang w:val="en-US"/>
              </w:rPr>
              <w:t>1</w:t>
            </w:r>
          </w:p>
        </w:tc>
        <w:tc>
          <w:tcPr>
            <w:tcW w:w="742" w:type="dxa"/>
          </w:tcPr>
          <w:p w14:paraId="42C43A2E" w14:textId="77777777" w:rsidR="00457C19" w:rsidRPr="00457C19" w:rsidRDefault="00457C19" w:rsidP="00D45002">
            <w:pPr>
              <w:spacing w:line="240" w:lineRule="auto"/>
              <w:rPr>
                <w:szCs w:val="24"/>
                <w:lang w:val="en-US"/>
              </w:rPr>
            </w:pPr>
            <w:r w:rsidRPr="00457C19">
              <w:rPr>
                <w:szCs w:val="24"/>
                <w:lang w:val="en-US"/>
              </w:rPr>
              <w:t>Date:</w:t>
            </w:r>
          </w:p>
        </w:tc>
        <w:tc>
          <w:tcPr>
            <w:tcW w:w="1650" w:type="dxa"/>
            <w:shd w:val="clear" w:color="auto" w:fill="auto"/>
          </w:tcPr>
          <w:p w14:paraId="7CF8C455" w14:textId="7D77DB7B" w:rsidR="00457C19" w:rsidRPr="00457C19" w:rsidRDefault="00CB149F" w:rsidP="00D45002">
            <w:pPr>
              <w:spacing w:line="240" w:lineRule="auto"/>
              <w:rPr>
                <w:color w:val="00B0F0"/>
                <w:szCs w:val="24"/>
                <w:lang w:val="en-US"/>
              </w:rPr>
            </w:pPr>
            <w:r>
              <w:rPr>
                <w:color w:val="00B0F0"/>
                <w:szCs w:val="24"/>
                <w:lang w:val="en-US"/>
              </w:rPr>
              <w:t>August</w:t>
            </w:r>
            <w:r w:rsidR="00BB6EEB">
              <w:rPr>
                <w:color w:val="00B0F0"/>
                <w:szCs w:val="24"/>
                <w:lang w:val="en-US"/>
              </w:rPr>
              <w:t xml:space="preserve"> 2019</w:t>
            </w:r>
          </w:p>
        </w:tc>
      </w:tr>
    </w:tbl>
    <w:p w14:paraId="4A85F87A" w14:textId="77777777" w:rsidR="00D45002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109A4540" w14:textId="77777777" w:rsidR="002B14D2" w:rsidRDefault="002B14D2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7"/>
        <w:gridCol w:w="5120"/>
        <w:gridCol w:w="5388"/>
      </w:tblGrid>
      <w:tr w:rsidR="002B14D2" w:rsidRPr="0093729C" w14:paraId="6A89C468" w14:textId="77777777" w:rsidTr="00381126">
        <w:trPr>
          <w:trHeight w:val="372"/>
          <w:jc w:val="center"/>
        </w:trPr>
        <w:tc>
          <w:tcPr>
            <w:tcW w:w="9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095F756E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Value of this activity – what do we hope to achieve?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28B3E3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25701D1C" w14:textId="77777777" w:rsidTr="00CA0DD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4240CBC8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4AD6971D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568A490E" w14:textId="77777777" w:rsidTr="00CA0DD7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59199263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4511CA4A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4887F70E" w14:textId="77777777" w:rsidTr="00CA0DD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12218591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2B0DB93C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63339863" w14:textId="77777777" w:rsidTr="00CA0DD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231DC022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4760AF58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48B787AE" w14:textId="77777777" w:rsidTr="00CA0DD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4D69EA80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735616D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474EA93D" w14:textId="77777777" w:rsidTr="00CA0DD7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43DCFA00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0F6F990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374FF09C" w14:textId="77777777" w:rsidTr="00CA0DD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2FBF6121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5BFDEBE7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56421358" w14:textId="77777777" w:rsidTr="00CA0DD7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10CE5589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56B41979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</w:tbl>
    <w:p w14:paraId="3FECEF62" w14:textId="77777777" w:rsidR="002B14D2" w:rsidRPr="0093729C" w:rsidRDefault="002B14D2" w:rsidP="002B14D2">
      <w:pPr>
        <w:spacing w:line="240" w:lineRule="auto"/>
        <w:rPr>
          <w:sz w:val="20"/>
          <w:szCs w:val="24"/>
          <w:lang w:val="en-US"/>
        </w:rPr>
      </w:pPr>
    </w:p>
    <w:p w14:paraId="21E2B3F1" w14:textId="6531376C" w:rsidR="00E87B89" w:rsidRPr="00D45002" w:rsidRDefault="00CA0DD7" w:rsidP="00D45002">
      <w:pPr>
        <w:spacing w:line="240" w:lineRule="auto"/>
        <w:rPr>
          <w:sz w:val="20"/>
          <w:szCs w:val="24"/>
          <w:lang w:val="en-US"/>
        </w:rPr>
      </w:pPr>
      <w:r>
        <w:rPr>
          <w:sz w:val="20"/>
          <w:szCs w:val="24"/>
          <w:lang w:val="en-US"/>
        </w:rPr>
        <w:br w:type="page"/>
      </w:r>
    </w:p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2268"/>
        <w:gridCol w:w="1407"/>
        <w:gridCol w:w="6985"/>
        <w:gridCol w:w="1559"/>
        <w:gridCol w:w="1418"/>
      </w:tblGrid>
      <w:tr w:rsidR="002B14D2" w:rsidRPr="00D45002" w14:paraId="4393F8CA" w14:textId="77777777" w:rsidTr="00C213E4">
        <w:trPr>
          <w:trHeight w:val="528"/>
        </w:trPr>
        <w:tc>
          <w:tcPr>
            <w:tcW w:w="15877" w:type="dxa"/>
            <w:gridSpan w:val="6"/>
            <w:tcBorders>
              <w:bottom w:val="nil"/>
            </w:tcBorders>
            <w:shd w:val="clear" w:color="auto" w:fill="D9D9D9"/>
          </w:tcPr>
          <w:tbl>
            <w:tblPr>
              <w:tblW w:w="143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345"/>
            </w:tblGrid>
            <w:tr w:rsidR="002B14D2" w:rsidRPr="0093729C" w14:paraId="4539A512" w14:textId="77777777" w:rsidTr="00C213E4">
              <w:trPr>
                <w:trHeight w:val="81"/>
              </w:trPr>
              <w:tc>
                <w:tcPr>
                  <w:tcW w:w="143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/>
                </w:tcPr>
                <w:p w14:paraId="111DF481" w14:textId="77777777" w:rsidR="002B14D2" w:rsidRPr="0093729C" w:rsidRDefault="002B14D2" w:rsidP="002B14D2">
                  <w:pPr>
                    <w:keepNext/>
                    <w:spacing w:before="60" w:after="120" w:line="240" w:lineRule="auto"/>
                    <w:outlineLvl w:val="3"/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</w:pPr>
                  <w:r w:rsidRPr="0093729C"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lastRenderedPageBreak/>
                    <w:t xml:space="preserve">General </w:t>
                  </w:r>
                  <w:r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>Risk Assessment</w:t>
                  </w:r>
                  <w:r w:rsidRPr="0093729C"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</w:tr>
          </w:tbl>
          <w:p w14:paraId="4F7E83D2" w14:textId="77777777" w:rsidR="002B14D2" w:rsidRPr="0093729C" w:rsidRDefault="002B14D2" w:rsidP="002B14D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</w:p>
        </w:tc>
      </w:tr>
      <w:tr w:rsidR="002B14D2" w:rsidRPr="00D45002" w14:paraId="62FA56CA" w14:textId="77777777" w:rsidTr="00C213E4">
        <w:trPr>
          <w:trHeight w:val="528"/>
        </w:trPr>
        <w:tc>
          <w:tcPr>
            <w:tcW w:w="2240" w:type="dxa"/>
            <w:tcBorders>
              <w:bottom w:val="nil"/>
            </w:tcBorders>
            <w:shd w:val="clear" w:color="auto" w:fill="D9D9D9"/>
          </w:tcPr>
          <w:p w14:paraId="1EBC2DA2" w14:textId="77777777" w:rsidR="002B14D2" w:rsidRPr="00D45002" w:rsidRDefault="002B14D2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>
              <w:rPr>
                <w:rFonts w:cs="Arial"/>
                <w:b/>
                <w:sz w:val="28"/>
                <w:szCs w:val="28"/>
                <w:lang w:val="en-US"/>
              </w:rPr>
              <w:t>Harm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D9D9D9"/>
          </w:tcPr>
          <w:p w14:paraId="342F67EF" w14:textId="77777777" w:rsidR="002B14D2" w:rsidRPr="00D45002" w:rsidRDefault="002B14D2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D45002">
              <w:rPr>
                <w:rFonts w:cs="Arial"/>
                <w:b/>
                <w:sz w:val="28"/>
                <w:szCs w:val="28"/>
                <w:lang w:val="en-US"/>
              </w:rPr>
              <w:t>Hazard</w:t>
            </w:r>
          </w:p>
        </w:tc>
        <w:tc>
          <w:tcPr>
            <w:tcW w:w="1407" w:type="dxa"/>
            <w:vMerge w:val="restart"/>
            <w:shd w:val="clear" w:color="auto" w:fill="D9D9D9"/>
          </w:tcPr>
          <w:p w14:paraId="19B30BA0" w14:textId="77777777" w:rsidR="002B14D2" w:rsidRPr="00EE7456" w:rsidRDefault="002B14D2" w:rsidP="00EE7456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EE7456">
              <w:rPr>
                <w:rFonts w:cs="Arial"/>
                <w:b/>
                <w:sz w:val="28"/>
                <w:szCs w:val="28"/>
                <w:lang w:val="en-US"/>
              </w:rPr>
              <w:t xml:space="preserve">Risk </w:t>
            </w:r>
          </w:p>
          <w:p w14:paraId="04D1BDC3" w14:textId="77777777" w:rsidR="002B14D2" w:rsidRPr="00EE7456" w:rsidRDefault="002B14D2" w:rsidP="00EE7456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EE7456">
              <w:rPr>
                <w:rFonts w:cs="Arial"/>
                <w:b/>
                <w:sz w:val="28"/>
                <w:szCs w:val="28"/>
                <w:lang w:val="en-US"/>
              </w:rPr>
              <w:t>Rating?</w:t>
            </w:r>
          </w:p>
          <w:p w14:paraId="7D69A400" w14:textId="77777777" w:rsidR="002B14D2" w:rsidRPr="00EE7456" w:rsidRDefault="002B14D2" w:rsidP="00EE7456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EE7456">
              <w:rPr>
                <w:rFonts w:ascii="Arial Narrow" w:hAnsi="Arial Narrow"/>
                <w:sz w:val="20"/>
                <w:szCs w:val="24"/>
                <w:lang w:val="en-US"/>
              </w:rPr>
              <w:t>How serious?</w:t>
            </w:r>
          </w:p>
        </w:tc>
        <w:tc>
          <w:tcPr>
            <w:tcW w:w="6985" w:type="dxa"/>
            <w:tcBorders>
              <w:bottom w:val="nil"/>
            </w:tcBorders>
            <w:shd w:val="clear" w:color="auto" w:fill="D9D9D9"/>
          </w:tcPr>
          <w:p w14:paraId="58C57CC0" w14:textId="77777777" w:rsidR="002B14D2" w:rsidRPr="00D45002" w:rsidRDefault="002B14D2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D45002">
              <w:rPr>
                <w:rFonts w:cs="Arial"/>
                <w:b/>
                <w:sz w:val="28"/>
                <w:szCs w:val="28"/>
                <w:lang w:val="en-US"/>
              </w:rPr>
              <w:t>Controls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14:paraId="2B4FA931" w14:textId="77777777" w:rsidR="002B14D2" w:rsidRPr="0093729C" w:rsidRDefault="002B14D2" w:rsidP="002B14D2">
            <w:pPr>
              <w:spacing w:before="60" w:after="120"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Check</w:t>
            </w:r>
          </w:p>
          <w:p w14:paraId="2A1A95AB" w14:textId="77777777" w:rsidR="002B14D2" w:rsidRPr="0093729C" w:rsidRDefault="002B14D2" w:rsidP="002B14D2">
            <w:pPr>
              <w:spacing w:line="240" w:lineRule="auto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Controls I</w:t>
            </w:r>
            <w:r w:rsidRPr="0093729C">
              <w:rPr>
                <w:sz w:val="20"/>
                <w:szCs w:val="24"/>
                <w:lang w:val="en-US"/>
              </w:rPr>
              <w:t>mplemented?</w:t>
            </w:r>
          </w:p>
          <w:p w14:paraId="58EC84EE" w14:textId="77777777" w:rsidR="002B14D2" w:rsidRPr="00D45002" w:rsidRDefault="002B14D2" w:rsidP="002B14D2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Reviewed?</w:t>
            </w:r>
          </w:p>
        </w:tc>
        <w:tc>
          <w:tcPr>
            <w:tcW w:w="1418" w:type="dxa"/>
            <w:vMerge w:val="restart"/>
            <w:shd w:val="clear" w:color="auto" w:fill="D9D9D9"/>
          </w:tcPr>
          <w:p w14:paraId="04B48711" w14:textId="77777777" w:rsidR="002B14D2" w:rsidRPr="0093729C" w:rsidRDefault="002B14D2" w:rsidP="002B14D2">
            <w:pPr>
              <w:keepNext/>
              <w:spacing w:before="60" w:after="120" w:line="240" w:lineRule="auto"/>
              <w:outlineLvl w:val="3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Residual Risk Rating?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1CAE3A2B" w14:textId="77777777" w:rsidR="002B14D2" w:rsidRPr="007425CC" w:rsidRDefault="002B14D2" w:rsidP="009A7A4C">
            <w:pPr>
              <w:spacing w:line="240" w:lineRule="auto"/>
              <w:jc w:val="center"/>
              <w:rPr>
                <w:rFonts w:ascii="Arial Narrow" w:hAnsi="Arial Narrow"/>
                <w:sz w:val="20"/>
                <w:szCs w:val="24"/>
                <w:highlight w:val="lightGray"/>
                <w:lang w:val="en-US"/>
              </w:rPr>
            </w:pPr>
          </w:p>
        </w:tc>
      </w:tr>
      <w:tr w:rsidR="002B14D2" w:rsidRPr="00D45002" w14:paraId="1503F0FC" w14:textId="77777777" w:rsidTr="00C213E4">
        <w:tc>
          <w:tcPr>
            <w:tcW w:w="2240" w:type="dxa"/>
            <w:tcBorders>
              <w:top w:val="nil"/>
            </w:tcBorders>
            <w:shd w:val="clear" w:color="auto" w:fill="D9D9D9"/>
          </w:tcPr>
          <w:p w14:paraId="38E0750D" w14:textId="77777777" w:rsidR="002B14D2" w:rsidRPr="00D45002" w:rsidRDefault="002B14D2" w:rsidP="00D45002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D45002">
              <w:rPr>
                <w:rFonts w:ascii="Arial Narrow" w:hAnsi="Arial Narrow"/>
                <w:sz w:val="20"/>
                <w:szCs w:val="24"/>
                <w:lang w:val="en-US"/>
              </w:rPr>
              <w:t>What could go wrong?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D9D9D9"/>
          </w:tcPr>
          <w:p w14:paraId="15F73C42" w14:textId="77777777" w:rsidR="002B14D2" w:rsidRPr="00D45002" w:rsidRDefault="002B14D2" w:rsidP="00D45002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D45002">
              <w:rPr>
                <w:rFonts w:ascii="Arial Narrow" w:hAnsi="Arial Narrow"/>
                <w:sz w:val="20"/>
                <w:szCs w:val="24"/>
                <w:lang w:val="en-US"/>
              </w:rPr>
              <w:t>Why would this happen?</w:t>
            </w:r>
          </w:p>
        </w:tc>
        <w:tc>
          <w:tcPr>
            <w:tcW w:w="140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48CF5CDC" w14:textId="77777777" w:rsidR="002B14D2" w:rsidRPr="00D45002" w:rsidRDefault="002B14D2" w:rsidP="00D45002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</w:p>
        </w:tc>
        <w:tc>
          <w:tcPr>
            <w:tcW w:w="6985" w:type="dxa"/>
            <w:tcBorders>
              <w:top w:val="nil"/>
            </w:tcBorders>
            <w:shd w:val="clear" w:color="auto" w:fill="D9D9D9"/>
          </w:tcPr>
          <w:p w14:paraId="562A3631" w14:textId="77777777" w:rsidR="00CA0DD7" w:rsidRDefault="00CA0DD7" w:rsidP="00CA0DD7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 xml:space="preserve">How can it be prevented? </w:t>
            </w:r>
          </w:p>
          <w:p w14:paraId="2C6DE093" w14:textId="77777777" w:rsidR="00CA0DD7" w:rsidRPr="0093729C" w:rsidRDefault="00CA0DD7" w:rsidP="00CA0DD7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First try to e)liminate, then m)inimise the risk</w:t>
            </w:r>
          </w:p>
          <w:p w14:paraId="0E4D3B07" w14:textId="77777777" w:rsidR="002B14D2" w:rsidRPr="00D45002" w:rsidRDefault="00CA0DD7" w:rsidP="00CA0DD7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Who is responsible for implementing the control?</w:t>
            </w:r>
          </w:p>
        </w:tc>
        <w:tc>
          <w:tcPr>
            <w:tcW w:w="1559" w:type="dxa"/>
            <w:vMerge/>
            <w:shd w:val="clear" w:color="auto" w:fill="D9D9D9"/>
            <w:vAlign w:val="center"/>
          </w:tcPr>
          <w:p w14:paraId="43DE23EE" w14:textId="77777777" w:rsidR="002B14D2" w:rsidRPr="00D45002" w:rsidRDefault="002B14D2" w:rsidP="00192949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</w:p>
        </w:tc>
        <w:tc>
          <w:tcPr>
            <w:tcW w:w="1418" w:type="dxa"/>
            <w:vMerge/>
            <w:shd w:val="clear" w:color="auto" w:fill="D9D9D9"/>
          </w:tcPr>
          <w:p w14:paraId="3C1537A1" w14:textId="77777777" w:rsidR="002B14D2" w:rsidRPr="007425CC" w:rsidRDefault="002B14D2" w:rsidP="00192949">
            <w:pPr>
              <w:spacing w:line="240" w:lineRule="auto"/>
              <w:rPr>
                <w:rFonts w:ascii="Arial Narrow" w:hAnsi="Arial Narrow"/>
                <w:sz w:val="20"/>
                <w:szCs w:val="24"/>
                <w:highlight w:val="lightGray"/>
                <w:lang w:val="en-US"/>
              </w:rPr>
            </w:pPr>
          </w:p>
        </w:tc>
      </w:tr>
      <w:tr w:rsidR="002B14D2" w:rsidRPr="00E87B89" w14:paraId="2A0EE773" w14:textId="77777777" w:rsidTr="00C213E4">
        <w:trPr>
          <w:trHeight w:val="1002"/>
        </w:trPr>
        <w:tc>
          <w:tcPr>
            <w:tcW w:w="2240" w:type="dxa"/>
          </w:tcPr>
          <w:p w14:paraId="5340B0B0" w14:textId="25FF2954" w:rsidR="002B14D2" w:rsidRDefault="00BF6FFC" w:rsidP="00A036D5">
            <w:pPr>
              <w:spacing w:before="120" w:line="240" w:lineRule="auto"/>
            </w:pPr>
            <w:r>
              <w:t>Significant Falls leading to a severe injury</w:t>
            </w:r>
          </w:p>
        </w:tc>
        <w:tc>
          <w:tcPr>
            <w:tcW w:w="2268" w:type="dxa"/>
          </w:tcPr>
          <w:p w14:paraId="65A3C3C2" w14:textId="77777777" w:rsidR="00F0341A" w:rsidRDefault="00BF6FFC" w:rsidP="00A036D5">
            <w:pPr>
              <w:spacing w:before="120" w:line="240" w:lineRule="auto"/>
            </w:pPr>
            <w:r>
              <w:t>Steep terrain, cliffs, Loose terrain</w:t>
            </w:r>
          </w:p>
          <w:p w14:paraId="3BDC7A7B" w14:textId="7986A5F7" w:rsidR="00BF6FFC" w:rsidRDefault="00BF6FFC" w:rsidP="00A036D5">
            <w:pPr>
              <w:spacing w:before="120" w:line="240" w:lineRule="auto"/>
            </w:pPr>
            <w:r>
              <w:t>Wet rock - underfoot conditions, icy</w:t>
            </w:r>
          </w:p>
        </w:tc>
        <w:tc>
          <w:tcPr>
            <w:tcW w:w="1407" w:type="dxa"/>
            <w:shd w:val="clear" w:color="auto" w:fill="FFC000"/>
            <w:vAlign w:val="center"/>
          </w:tcPr>
          <w:p w14:paraId="14539907" w14:textId="77777777" w:rsidR="002B14D2" w:rsidRDefault="002B14D2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985" w:type="dxa"/>
          </w:tcPr>
          <w:p w14:paraId="67353D2A" w14:textId="77777777" w:rsidR="00F41469" w:rsidRPr="00E46D66" w:rsidRDefault="00F41469" w:rsidP="00F41469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 xml:space="preserve">Organisation </w:t>
            </w:r>
          </w:p>
          <w:p w14:paraId="2491E311" w14:textId="5F8050DB" w:rsidR="005F775B" w:rsidRDefault="00BF6FFC" w:rsidP="005F775B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Footwear approp</w:t>
            </w:r>
            <w:r w:rsidR="00DB4368">
              <w:rPr>
                <w:rFonts w:cs="Arial"/>
                <w:lang w:eastAsia="en-AU"/>
              </w:rPr>
              <w:t>riate for the type of trip terrain</w:t>
            </w:r>
            <w:r>
              <w:rPr>
                <w:rFonts w:cs="Arial"/>
                <w:lang w:eastAsia="en-AU"/>
              </w:rPr>
              <w:t xml:space="preserve"> – </w:t>
            </w:r>
            <w:r w:rsidR="00DB4368">
              <w:rPr>
                <w:rFonts w:cs="Arial"/>
                <w:lang w:eastAsia="en-AU"/>
              </w:rPr>
              <w:t xml:space="preserve">support, </w:t>
            </w:r>
            <w:r>
              <w:rPr>
                <w:rFonts w:cs="Arial"/>
                <w:lang w:eastAsia="en-AU"/>
              </w:rPr>
              <w:t>grip, tread</w:t>
            </w:r>
            <w:r w:rsidR="00DB4368">
              <w:rPr>
                <w:rFonts w:cs="Arial"/>
                <w:lang w:eastAsia="en-AU"/>
              </w:rPr>
              <w:t xml:space="preserve"> (m)</w:t>
            </w:r>
          </w:p>
          <w:p w14:paraId="7404BB5B" w14:textId="27616A91" w:rsidR="00BF6FFC" w:rsidRDefault="00BF6FFC" w:rsidP="005F775B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Plan route to avoid terrain, staying on the track/ route</w:t>
            </w:r>
            <w:r w:rsidR="00DB4368">
              <w:rPr>
                <w:rFonts w:cs="Arial"/>
                <w:lang w:eastAsia="en-AU"/>
              </w:rPr>
              <w:t xml:space="preserve"> (m)</w:t>
            </w:r>
          </w:p>
          <w:p w14:paraId="260821C2" w14:textId="77777777" w:rsidR="00F41469" w:rsidRDefault="00F41469" w:rsidP="00F41469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Leader</w:t>
            </w:r>
            <w:r>
              <w:rPr>
                <w:rFonts w:cs="Arial"/>
                <w:lang w:eastAsia="en-AU"/>
              </w:rPr>
              <w:t xml:space="preserve"> </w:t>
            </w:r>
          </w:p>
          <w:p w14:paraId="169F7B5F" w14:textId="68DB5BA3" w:rsidR="00BF6FFC" w:rsidRDefault="00BF6FFC" w:rsidP="005F775B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Good </w:t>
            </w:r>
            <w:r w:rsidR="00DB4368">
              <w:rPr>
                <w:rFonts w:cs="Arial"/>
                <w:lang w:eastAsia="en-AU"/>
              </w:rPr>
              <w:t>management</w:t>
            </w:r>
            <w:r>
              <w:rPr>
                <w:rFonts w:cs="Arial"/>
                <w:lang w:eastAsia="en-AU"/>
              </w:rPr>
              <w:t xml:space="preserve"> of cliff edges, landslips</w:t>
            </w:r>
            <w:r w:rsidR="00F41469">
              <w:rPr>
                <w:rFonts w:cs="Arial"/>
                <w:lang w:eastAsia="en-AU"/>
              </w:rPr>
              <w:t>,</w:t>
            </w:r>
            <w:r>
              <w:rPr>
                <w:rFonts w:cs="Arial"/>
                <w:lang w:eastAsia="en-AU"/>
              </w:rPr>
              <w:t xml:space="preserve"> i.e.</w:t>
            </w:r>
            <w:r w:rsidR="00F41469">
              <w:rPr>
                <w:rFonts w:cs="Arial"/>
                <w:lang w:eastAsia="en-AU"/>
              </w:rPr>
              <w:t>,</w:t>
            </w:r>
            <w:r>
              <w:rPr>
                <w:rFonts w:cs="Arial"/>
                <w:lang w:eastAsia="en-AU"/>
              </w:rPr>
              <w:t xml:space="preserve"> no closer than 3 m or 1 at a time across a slip</w:t>
            </w:r>
            <w:r w:rsidR="00DB4368">
              <w:rPr>
                <w:rFonts w:cs="Arial"/>
                <w:lang w:eastAsia="en-AU"/>
              </w:rPr>
              <w:t xml:space="preserve"> (m)</w:t>
            </w:r>
          </w:p>
          <w:p w14:paraId="5A7B5427" w14:textId="19FB9D8D" w:rsidR="00D80CF8" w:rsidRPr="006F2CAC" w:rsidRDefault="00BF6FFC" w:rsidP="005F775B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Instruction on how to descent on steep, loose, slippery </w:t>
            </w:r>
            <w:r w:rsidR="00D80CF8">
              <w:rPr>
                <w:rFonts w:cs="Arial"/>
                <w:lang w:eastAsia="en-AU"/>
              </w:rPr>
              <w:t>terrain</w:t>
            </w:r>
            <w:r w:rsidR="00DB4368">
              <w:rPr>
                <w:rFonts w:cs="Arial"/>
                <w:lang w:eastAsia="en-AU"/>
              </w:rPr>
              <w:t xml:space="preserve"> (m)</w:t>
            </w:r>
          </w:p>
        </w:tc>
        <w:tc>
          <w:tcPr>
            <w:tcW w:w="1559" w:type="dxa"/>
            <w:shd w:val="clear" w:color="auto" w:fill="D9D9D9"/>
          </w:tcPr>
          <w:p w14:paraId="48583ACD" w14:textId="62F6CFFE" w:rsidR="002B14D2" w:rsidRPr="00E87B89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7BD4B41E" w14:textId="77777777" w:rsidR="002B14D2" w:rsidRPr="007425CC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2B14D2" w:rsidRPr="00E87B89" w14:paraId="35C53984" w14:textId="77777777" w:rsidTr="00C213E4">
        <w:trPr>
          <w:trHeight w:val="1002"/>
        </w:trPr>
        <w:tc>
          <w:tcPr>
            <w:tcW w:w="2240" w:type="dxa"/>
          </w:tcPr>
          <w:p w14:paraId="18D1E6B2" w14:textId="46310108" w:rsidR="002B14D2" w:rsidRDefault="00D80CF8" w:rsidP="00A036D5">
            <w:pPr>
              <w:spacing w:before="120" w:line="240" w:lineRule="auto"/>
            </w:pPr>
            <w:r>
              <w:t>Drowning</w:t>
            </w:r>
          </w:p>
        </w:tc>
        <w:tc>
          <w:tcPr>
            <w:tcW w:w="2268" w:type="dxa"/>
          </w:tcPr>
          <w:p w14:paraId="24DB5198" w14:textId="097F60FD" w:rsidR="002B14D2" w:rsidRDefault="00D80CF8" w:rsidP="00A036D5">
            <w:pPr>
              <w:spacing w:before="120" w:line="240" w:lineRule="auto"/>
            </w:pPr>
            <w:r>
              <w:t>Flooded rivers,</w:t>
            </w:r>
          </w:p>
          <w:p w14:paraId="76B87FDB" w14:textId="0ADADC48" w:rsidR="00D80CF8" w:rsidRDefault="00D80CF8" w:rsidP="00A036D5">
            <w:pPr>
              <w:spacing w:before="120" w:line="240" w:lineRule="auto"/>
            </w:pPr>
            <w:r>
              <w:t>River crossing</w:t>
            </w:r>
          </w:p>
          <w:p w14:paraId="478BEBD1" w14:textId="5A0EEBF8" w:rsidR="00D80CF8" w:rsidRDefault="00D80CF8" w:rsidP="00A036D5">
            <w:pPr>
              <w:spacing w:before="120" w:line="240" w:lineRule="auto"/>
            </w:pPr>
            <w:r>
              <w:t xml:space="preserve">Lack of swimming ability or unsupervised </w:t>
            </w:r>
          </w:p>
        </w:tc>
        <w:tc>
          <w:tcPr>
            <w:tcW w:w="1407" w:type="dxa"/>
            <w:shd w:val="clear" w:color="auto" w:fill="FFC000"/>
            <w:vAlign w:val="center"/>
          </w:tcPr>
          <w:p w14:paraId="5DE290C2" w14:textId="77777777" w:rsidR="002B14D2" w:rsidRDefault="006F2CAC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985" w:type="dxa"/>
          </w:tcPr>
          <w:p w14:paraId="62C7B168" w14:textId="77777777" w:rsidR="00762C3F" w:rsidRDefault="00762C3F" w:rsidP="00762C3F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Organisation</w:t>
            </w:r>
            <w:r w:rsidRPr="00D4347B">
              <w:rPr>
                <w:rFonts w:cs="Arial"/>
                <w:lang w:eastAsia="en-AU"/>
              </w:rPr>
              <w:t xml:space="preserve"> </w:t>
            </w:r>
          </w:p>
          <w:p w14:paraId="777FD3C4" w14:textId="0A2409BD" w:rsidR="008D7F29" w:rsidRDefault="00D80CF8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Plan trips to avoid river crossings</w:t>
            </w:r>
            <w:r w:rsidR="00DB4368">
              <w:rPr>
                <w:rFonts w:cs="Arial"/>
                <w:lang w:eastAsia="en-AU"/>
              </w:rPr>
              <w:t xml:space="preserve"> (e)</w:t>
            </w:r>
          </w:p>
          <w:p w14:paraId="5406A4D1" w14:textId="06AFAE94" w:rsidR="00D80CF8" w:rsidRDefault="00D80CF8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Leader suitably experienced, trained, competent, in river </w:t>
            </w:r>
            <w:r w:rsidR="00DB4368">
              <w:rPr>
                <w:rFonts w:cs="Arial"/>
                <w:lang w:eastAsia="en-AU"/>
              </w:rPr>
              <w:t xml:space="preserve">crossing </w:t>
            </w:r>
            <w:r>
              <w:rPr>
                <w:rFonts w:cs="Arial"/>
                <w:lang w:eastAsia="en-AU"/>
              </w:rPr>
              <w:t>tech</w:t>
            </w:r>
            <w:r w:rsidR="00DB4368">
              <w:rPr>
                <w:rFonts w:cs="Arial"/>
                <w:lang w:eastAsia="en-AU"/>
              </w:rPr>
              <w:t>niques (m)</w:t>
            </w:r>
          </w:p>
          <w:p w14:paraId="09231915" w14:textId="77777777" w:rsidR="00F41469" w:rsidRDefault="00F41469" w:rsidP="00F41469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Leader</w:t>
            </w:r>
            <w:r>
              <w:rPr>
                <w:rFonts w:cs="Arial"/>
                <w:lang w:eastAsia="en-AU"/>
              </w:rPr>
              <w:t xml:space="preserve"> </w:t>
            </w:r>
          </w:p>
          <w:p w14:paraId="5B2B44F9" w14:textId="5887FCE7" w:rsidR="00D80CF8" w:rsidRPr="00E87B89" w:rsidRDefault="00D80CF8" w:rsidP="006F2CA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Supervision of any activities </w:t>
            </w:r>
            <w:r w:rsidR="00DB4368">
              <w:rPr>
                <w:rFonts w:cs="Arial"/>
                <w:lang w:eastAsia="en-AU"/>
              </w:rPr>
              <w:t>in or around water (m)</w:t>
            </w:r>
          </w:p>
        </w:tc>
        <w:tc>
          <w:tcPr>
            <w:tcW w:w="1559" w:type="dxa"/>
            <w:shd w:val="clear" w:color="auto" w:fill="D9D9D9"/>
          </w:tcPr>
          <w:p w14:paraId="2601E1BF" w14:textId="77777777" w:rsidR="002B14D2" w:rsidRPr="00E87B89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313E1555" w14:textId="77777777" w:rsidR="002B14D2" w:rsidRPr="007425CC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D4347B" w:rsidRPr="00E87B89" w14:paraId="1256B5F7" w14:textId="77777777" w:rsidTr="00762C3F">
        <w:trPr>
          <w:trHeight w:val="1002"/>
        </w:trPr>
        <w:tc>
          <w:tcPr>
            <w:tcW w:w="2240" w:type="dxa"/>
          </w:tcPr>
          <w:p w14:paraId="249447D1" w14:textId="26B24880" w:rsidR="00D4347B" w:rsidRDefault="00D4347B" w:rsidP="00D4347B">
            <w:pPr>
              <w:spacing w:before="120" w:line="240" w:lineRule="auto"/>
              <w:rPr>
                <w:rFonts w:cs="Arial"/>
              </w:rPr>
            </w:pPr>
            <w:r>
              <w:t>Hypothermia (too cold)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793E3BB" w14:textId="2D059FA9" w:rsidR="00D4347B" w:rsidRDefault="00D4347B" w:rsidP="00762C3F">
            <w:pPr>
              <w:spacing w:before="120" w:line="240" w:lineRule="auto"/>
            </w:pPr>
            <w:r>
              <w:t>Cold and/or windy weather, inadequate clothing &amp;/or shelter</w:t>
            </w:r>
          </w:p>
        </w:tc>
        <w:tc>
          <w:tcPr>
            <w:tcW w:w="1407" w:type="dxa"/>
            <w:shd w:val="clear" w:color="auto" w:fill="FFC000"/>
            <w:vAlign w:val="center"/>
          </w:tcPr>
          <w:p w14:paraId="2F946FBA" w14:textId="14316CD7" w:rsidR="00D4347B" w:rsidRDefault="00D4347B" w:rsidP="00D4347B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985" w:type="dxa"/>
          </w:tcPr>
          <w:p w14:paraId="3DDB31E1" w14:textId="77777777" w:rsidR="00F41469" w:rsidRDefault="00F41469" w:rsidP="00D4347B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Organisation</w:t>
            </w:r>
            <w:r w:rsidRPr="00D4347B">
              <w:rPr>
                <w:rFonts w:cs="Arial"/>
                <w:lang w:eastAsia="en-AU"/>
              </w:rPr>
              <w:t xml:space="preserve"> </w:t>
            </w:r>
          </w:p>
          <w:p w14:paraId="492D8763" w14:textId="3A35D28D" w:rsidR="00D4347B" w:rsidRPr="00D4347B" w:rsidRDefault="00D4347B" w:rsidP="00D4347B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D4347B">
              <w:rPr>
                <w:rFonts w:cs="Arial"/>
                <w:lang w:eastAsia="en-AU"/>
              </w:rPr>
              <w:t>Be aware of weather conditions and plan accordingly – e.g. contingency plan</w:t>
            </w:r>
            <w:r w:rsidR="00DB4368">
              <w:rPr>
                <w:rFonts w:cs="Arial"/>
                <w:lang w:eastAsia="en-AU"/>
              </w:rPr>
              <w:t>s</w:t>
            </w:r>
            <w:r w:rsidRPr="00D4347B">
              <w:rPr>
                <w:rFonts w:cs="Arial"/>
                <w:lang w:eastAsia="en-AU"/>
              </w:rPr>
              <w:t xml:space="preserve"> and consider cancel</w:t>
            </w:r>
            <w:r w:rsidR="00DB4368">
              <w:rPr>
                <w:rFonts w:cs="Arial"/>
                <w:lang w:eastAsia="en-AU"/>
              </w:rPr>
              <w:t>ling</w:t>
            </w:r>
            <w:r w:rsidRPr="00D4347B">
              <w:rPr>
                <w:rFonts w:cs="Arial"/>
                <w:lang w:eastAsia="en-AU"/>
              </w:rPr>
              <w:t xml:space="preserve"> or </w:t>
            </w:r>
            <w:r w:rsidR="00DB4368">
              <w:rPr>
                <w:rFonts w:cs="Arial"/>
                <w:lang w:eastAsia="en-AU"/>
              </w:rPr>
              <w:t xml:space="preserve">an </w:t>
            </w:r>
            <w:r w:rsidRPr="00D4347B">
              <w:rPr>
                <w:rFonts w:cs="Arial"/>
                <w:lang w:eastAsia="en-AU"/>
              </w:rPr>
              <w:t>alternate activity in poor weather (e)</w:t>
            </w:r>
          </w:p>
          <w:p w14:paraId="0A83731F" w14:textId="77777777" w:rsidR="00F41469" w:rsidRDefault="00F41469" w:rsidP="00F41469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Leader</w:t>
            </w:r>
            <w:r>
              <w:rPr>
                <w:rFonts w:cs="Arial"/>
                <w:lang w:eastAsia="en-AU"/>
              </w:rPr>
              <w:t xml:space="preserve"> </w:t>
            </w:r>
          </w:p>
          <w:p w14:paraId="777E6D5B" w14:textId="60A4CB43" w:rsidR="00DB4368" w:rsidRDefault="00D4347B" w:rsidP="00D4347B">
            <w:pPr>
              <w:tabs>
                <w:tab w:val="left" w:pos="27"/>
              </w:tabs>
              <w:spacing w:after="60" w:line="240" w:lineRule="auto"/>
              <w:ind w:left="28" w:hanging="28"/>
            </w:pPr>
            <w:r w:rsidRPr="00D4347B">
              <w:rPr>
                <w:rFonts w:cs="Arial"/>
                <w:lang w:eastAsia="en-AU"/>
              </w:rPr>
              <w:t xml:space="preserve">Brief participants and provide </w:t>
            </w:r>
            <w:r w:rsidR="00DB4368">
              <w:rPr>
                <w:rFonts w:cs="Arial"/>
                <w:lang w:eastAsia="en-AU"/>
              </w:rPr>
              <w:t xml:space="preserve">a </w:t>
            </w:r>
            <w:r w:rsidRPr="00D4347B">
              <w:rPr>
                <w:rFonts w:cs="Arial"/>
                <w:lang w:eastAsia="en-AU"/>
              </w:rPr>
              <w:t>checklist of suitable clothing/sleeping gear etc</w:t>
            </w:r>
            <w:r w:rsidR="00DB4368">
              <w:rPr>
                <w:rFonts w:cs="Arial"/>
                <w:lang w:eastAsia="en-AU"/>
              </w:rPr>
              <w:t>.</w:t>
            </w:r>
            <w:r w:rsidRPr="00D4347B">
              <w:rPr>
                <w:rFonts w:cs="Arial"/>
                <w:lang w:eastAsia="en-AU"/>
              </w:rPr>
              <w:t xml:space="preserve"> to bring (m)</w:t>
            </w:r>
            <w:r w:rsidR="00DB4368">
              <w:t xml:space="preserve"> </w:t>
            </w:r>
          </w:p>
          <w:p w14:paraId="72AFCAC3" w14:textId="483627E1" w:rsidR="00D4347B" w:rsidRDefault="00DB4368" w:rsidP="00D4347B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DB4368">
              <w:rPr>
                <w:rFonts w:cs="Arial"/>
                <w:lang w:eastAsia="en-AU"/>
              </w:rPr>
              <w:t>Check students clothing (wind &amp; rainproof) is suitable (m)</w:t>
            </w:r>
          </w:p>
          <w:p w14:paraId="3BF152CE" w14:textId="54BC2C54" w:rsidR="00D80CF8" w:rsidRPr="00D4347B" w:rsidRDefault="00DB4368" w:rsidP="00D4347B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Taking s</w:t>
            </w:r>
            <w:r w:rsidR="00D80CF8">
              <w:rPr>
                <w:rFonts w:cs="Arial"/>
                <w:lang w:eastAsia="en-AU"/>
              </w:rPr>
              <w:t>ufficient food and ensuring partici</w:t>
            </w:r>
            <w:r w:rsidR="0012553C">
              <w:rPr>
                <w:rFonts w:cs="Arial"/>
                <w:lang w:eastAsia="en-AU"/>
              </w:rPr>
              <w:t>p</w:t>
            </w:r>
            <w:r w:rsidR="00D80CF8">
              <w:rPr>
                <w:rFonts w:cs="Arial"/>
                <w:lang w:eastAsia="en-AU"/>
              </w:rPr>
              <w:t>ants are eating</w:t>
            </w:r>
            <w:r>
              <w:rPr>
                <w:rFonts w:cs="Arial"/>
                <w:lang w:eastAsia="en-AU"/>
              </w:rPr>
              <w:t xml:space="preserve"> (m)</w:t>
            </w:r>
          </w:p>
          <w:p w14:paraId="4872E1C6" w14:textId="51CDB4C3" w:rsidR="00D4347B" w:rsidRPr="00D4347B" w:rsidRDefault="00D4347B" w:rsidP="00D4347B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D4347B">
              <w:rPr>
                <w:rFonts w:cs="Arial"/>
                <w:lang w:eastAsia="en-AU"/>
              </w:rPr>
              <w:t>Have extra clothing, food and available in poor weather (m)</w:t>
            </w:r>
          </w:p>
          <w:p w14:paraId="1F4AA2D0" w14:textId="77777777" w:rsidR="00D4347B" w:rsidRDefault="00D4347B" w:rsidP="00D4347B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D4347B">
              <w:rPr>
                <w:rFonts w:cs="Arial"/>
                <w:lang w:eastAsia="en-AU"/>
              </w:rPr>
              <w:lastRenderedPageBreak/>
              <w:t>Be aware of signs of hypothermia and the need to keep energy level high (m)</w:t>
            </w:r>
          </w:p>
          <w:p w14:paraId="6C8EF089" w14:textId="5DACACCD" w:rsidR="0012553C" w:rsidRPr="00E46D66" w:rsidRDefault="0012553C" w:rsidP="00D4347B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Emergency shelter for </w:t>
            </w:r>
            <w:r w:rsidR="00E67A91">
              <w:rPr>
                <w:rFonts w:cs="Arial"/>
                <w:lang w:eastAsia="en-AU"/>
              </w:rPr>
              <w:t xml:space="preserve">whole </w:t>
            </w:r>
            <w:r>
              <w:rPr>
                <w:rFonts w:cs="Arial"/>
                <w:lang w:eastAsia="en-AU"/>
              </w:rPr>
              <w:t xml:space="preserve">group </w:t>
            </w:r>
            <w:r w:rsidR="00E67A91">
              <w:rPr>
                <w:rFonts w:cs="Arial"/>
                <w:lang w:eastAsia="en-AU"/>
              </w:rPr>
              <w:t>(m)</w:t>
            </w:r>
          </w:p>
        </w:tc>
        <w:tc>
          <w:tcPr>
            <w:tcW w:w="1559" w:type="dxa"/>
            <w:shd w:val="clear" w:color="auto" w:fill="D9D9D9"/>
          </w:tcPr>
          <w:p w14:paraId="42AE99ED" w14:textId="77777777" w:rsidR="00D4347B" w:rsidRPr="00E87B89" w:rsidRDefault="00D4347B" w:rsidP="00D4347B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418" w:type="dxa"/>
            <w:shd w:val="clear" w:color="auto" w:fill="D9D9D9"/>
          </w:tcPr>
          <w:p w14:paraId="3F53F124" w14:textId="77777777" w:rsidR="00D4347B" w:rsidRPr="007425CC" w:rsidRDefault="00D4347B" w:rsidP="00D4347B">
            <w:pPr>
              <w:spacing w:line="240" w:lineRule="auto"/>
              <w:rPr>
                <w:rFonts w:cs="Arial"/>
                <w:highlight w:val="lightGray"/>
              </w:rPr>
            </w:pPr>
          </w:p>
        </w:tc>
      </w:tr>
      <w:tr w:rsidR="00E739AD" w:rsidRPr="00E87B89" w14:paraId="0293A2B1" w14:textId="77777777" w:rsidTr="00C213E4">
        <w:trPr>
          <w:trHeight w:val="1002"/>
        </w:trPr>
        <w:tc>
          <w:tcPr>
            <w:tcW w:w="2240" w:type="dxa"/>
            <w:vMerge w:val="restart"/>
          </w:tcPr>
          <w:p w14:paraId="6A3C5C69" w14:textId="77777777" w:rsidR="00E739AD" w:rsidRDefault="00E739AD" w:rsidP="008D7F29">
            <w:pPr>
              <w:spacing w:before="120" w:line="240" w:lineRule="auto"/>
              <w:rPr>
                <w:rFonts w:cs="Arial"/>
              </w:rPr>
            </w:pPr>
            <w:r>
              <w:rPr>
                <w:rFonts w:cs="Arial"/>
              </w:rPr>
              <w:t>Medical event</w:t>
            </w:r>
          </w:p>
        </w:tc>
        <w:tc>
          <w:tcPr>
            <w:tcW w:w="2268" w:type="dxa"/>
          </w:tcPr>
          <w:p w14:paraId="28B211B8" w14:textId="77777777" w:rsidR="00E739AD" w:rsidRDefault="00E739AD" w:rsidP="008D7F29">
            <w:pPr>
              <w:spacing w:before="120" w:line="240" w:lineRule="auto"/>
            </w:pPr>
            <w:r>
              <w:t>Pre-existing Medical Condition</w:t>
            </w:r>
          </w:p>
        </w:tc>
        <w:tc>
          <w:tcPr>
            <w:tcW w:w="1407" w:type="dxa"/>
            <w:shd w:val="clear" w:color="auto" w:fill="FFC000"/>
            <w:vAlign w:val="center"/>
          </w:tcPr>
          <w:p w14:paraId="525E970F" w14:textId="77777777" w:rsidR="00E739AD" w:rsidRDefault="00E739AD" w:rsidP="008D7F29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985" w:type="dxa"/>
          </w:tcPr>
          <w:p w14:paraId="47B05286" w14:textId="77777777" w:rsidR="00F41469" w:rsidRDefault="00F41469" w:rsidP="008D7F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Organisation</w:t>
            </w:r>
            <w:r w:rsidRPr="006F2CAC">
              <w:rPr>
                <w:rFonts w:cs="Arial"/>
                <w:lang w:eastAsia="en-AU"/>
              </w:rPr>
              <w:t xml:space="preserve"> </w:t>
            </w:r>
          </w:p>
          <w:p w14:paraId="5A81F01A" w14:textId="5D37FB4B" w:rsidR="00E739AD" w:rsidRDefault="00E739AD" w:rsidP="008D7F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6F2CAC">
              <w:rPr>
                <w:rFonts w:cs="Arial"/>
                <w:lang w:eastAsia="en-AU"/>
              </w:rPr>
              <w:t>Ensure appropriately competent staff - First Aid minimum</w:t>
            </w:r>
            <w:r>
              <w:rPr>
                <w:rFonts w:cs="Arial"/>
                <w:lang w:eastAsia="en-AU"/>
              </w:rPr>
              <w:t xml:space="preserve"> (m)</w:t>
            </w:r>
            <w:r w:rsidRPr="006F2CAC">
              <w:rPr>
                <w:rFonts w:cs="Arial"/>
                <w:lang w:eastAsia="en-AU"/>
              </w:rPr>
              <w:t xml:space="preserve"> </w:t>
            </w:r>
          </w:p>
          <w:p w14:paraId="45E4FCEC" w14:textId="79C31B93" w:rsidR="00E739AD" w:rsidRPr="00E87B89" w:rsidRDefault="00E739AD" w:rsidP="008D7F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Collect accurate </w:t>
            </w:r>
            <w:r>
              <w:rPr>
                <w:rFonts w:cs="Arial"/>
                <w:lang w:eastAsia="en-AU"/>
              </w:rPr>
              <w:t>and current medical information</w:t>
            </w:r>
            <w:r w:rsidRPr="00E87B89">
              <w:rPr>
                <w:rFonts w:cs="Arial"/>
                <w:lang w:eastAsia="en-AU"/>
              </w:rPr>
              <w:t xml:space="preserve"> (m)</w:t>
            </w:r>
          </w:p>
          <w:p w14:paraId="3D7C0810" w14:textId="77777777" w:rsidR="00F41469" w:rsidRDefault="00F41469" w:rsidP="008D7F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Leader</w:t>
            </w:r>
            <w:r w:rsidRPr="00E87B89">
              <w:rPr>
                <w:rFonts w:cs="Arial"/>
                <w:lang w:eastAsia="en-AU"/>
              </w:rPr>
              <w:t xml:space="preserve"> </w:t>
            </w:r>
          </w:p>
          <w:p w14:paraId="15C39A4B" w14:textId="62FDCBB0" w:rsidR="00E739AD" w:rsidRPr="00E87B89" w:rsidRDefault="00E739AD" w:rsidP="008D7F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Ensure </w:t>
            </w:r>
            <w:r>
              <w:rPr>
                <w:rFonts w:cs="Arial"/>
                <w:lang w:eastAsia="en-AU"/>
              </w:rPr>
              <w:t xml:space="preserve">personal </w:t>
            </w:r>
            <w:r w:rsidRPr="00E87B89">
              <w:rPr>
                <w:rFonts w:cs="Arial"/>
                <w:lang w:eastAsia="en-AU"/>
              </w:rPr>
              <w:t xml:space="preserve">medication </w:t>
            </w:r>
            <w:r>
              <w:rPr>
                <w:rFonts w:cs="Arial"/>
                <w:lang w:eastAsia="en-AU"/>
              </w:rPr>
              <w:t>is carried and</w:t>
            </w:r>
            <w:r w:rsidRPr="00E87B89">
              <w:rPr>
                <w:rFonts w:cs="Arial"/>
                <w:lang w:eastAsia="en-AU"/>
              </w:rPr>
              <w:t xml:space="preserve"> </w:t>
            </w:r>
            <w:r>
              <w:rPr>
                <w:rFonts w:cs="Arial"/>
                <w:lang w:eastAsia="en-AU"/>
              </w:rPr>
              <w:t>s</w:t>
            </w:r>
            <w:r w:rsidRPr="003A6274">
              <w:rPr>
                <w:rFonts w:cs="Arial"/>
                <w:lang w:eastAsia="en-AU"/>
              </w:rPr>
              <w:t>upervisors know where the medication is and how</w:t>
            </w:r>
            <w:r>
              <w:rPr>
                <w:rFonts w:cs="Arial"/>
                <w:lang w:eastAsia="en-AU"/>
              </w:rPr>
              <w:t>/ when</w:t>
            </w:r>
            <w:r w:rsidRPr="003A6274">
              <w:rPr>
                <w:rFonts w:cs="Arial"/>
                <w:lang w:eastAsia="en-AU"/>
              </w:rPr>
              <w:t xml:space="preserve"> to </w:t>
            </w:r>
            <w:r w:rsidRPr="00E87B89">
              <w:rPr>
                <w:rFonts w:cs="Arial"/>
                <w:lang w:eastAsia="en-AU"/>
              </w:rPr>
              <w:t>administer</w:t>
            </w:r>
            <w:r>
              <w:rPr>
                <w:rFonts w:cs="Arial"/>
                <w:lang w:eastAsia="en-AU"/>
              </w:rPr>
              <w:t xml:space="preserve"> it</w:t>
            </w:r>
            <w:r w:rsidRPr="00E87B89">
              <w:rPr>
                <w:rFonts w:cs="Arial"/>
                <w:lang w:eastAsia="en-AU"/>
              </w:rPr>
              <w:t xml:space="preserve"> (m)</w:t>
            </w:r>
          </w:p>
        </w:tc>
        <w:tc>
          <w:tcPr>
            <w:tcW w:w="1559" w:type="dxa"/>
            <w:shd w:val="clear" w:color="auto" w:fill="D9D9D9"/>
          </w:tcPr>
          <w:p w14:paraId="0C02F502" w14:textId="77777777" w:rsidR="00E739AD" w:rsidRPr="00E87B89" w:rsidRDefault="00E739AD" w:rsidP="008D7F29">
            <w:pPr>
              <w:spacing w:line="240" w:lineRule="auto"/>
              <w:rPr>
                <w:rFonts w:cs="Arial"/>
              </w:rPr>
            </w:pPr>
          </w:p>
          <w:p w14:paraId="687E0552" w14:textId="77777777" w:rsidR="00E739AD" w:rsidRPr="00E87B89" w:rsidRDefault="00E739AD" w:rsidP="008D7F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459F1273" w14:textId="77777777" w:rsidR="00E739AD" w:rsidRPr="007425CC" w:rsidRDefault="00E739AD" w:rsidP="008D7F29">
            <w:pPr>
              <w:spacing w:line="240" w:lineRule="auto"/>
              <w:rPr>
                <w:rFonts w:cs="Arial"/>
                <w:highlight w:val="lightGray"/>
              </w:rPr>
            </w:pPr>
          </w:p>
        </w:tc>
      </w:tr>
      <w:tr w:rsidR="00E739AD" w:rsidRPr="00E87B89" w14:paraId="3E679F5D" w14:textId="77777777" w:rsidTr="00C213E4">
        <w:trPr>
          <w:trHeight w:val="1002"/>
        </w:trPr>
        <w:tc>
          <w:tcPr>
            <w:tcW w:w="2240" w:type="dxa"/>
            <w:vMerge/>
          </w:tcPr>
          <w:p w14:paraId="40A7E8DC" w14:textId="77777777" w:rsidR="00E739AD" w:rsidRDefault="00E739AD" w:rsidP="008D7F29">
            <w:pPr>
              <w:spacing w:before="120" w:line="240" w:lineRule="auto"/>
              <w:rPr>
                <w:rFonts w:cs="Arial"/>
              </w:rPr>
            </w:pPr>
          </w:p>
        </w:tc>
        <w:tc>
          <w:tcPr>
            <w:tcW w:w="2268" w:type="dxa"/>
          </w:tcPr>
          <w:p w14:paraId="049D211C" w14:textId="2D6671D1" w:rsidR="00E739AD" w:rsidRDefault="00E739AD" w:rsidP="008D7F29">
            <w:pPr>
              <w:spacing w:before="120" w:line="240" w:lineRule="auto"/>
            </w:pPr>
            <w:r>
              <w:t xml:space="preserve">Allergic reaction or anaphylaxis </w:t>
            </w:r>
          </w:p>
        </w:tc>
        <w:tc>
          <w:tcPr>
            <w:tcW w:w="1407" w:type="dxa"/>
            <w:shd w:val="clear" w:color="auto" w:fill="FFC000"/>
            <w:vAlign w:val="center"/>
          </w:tcPr>
          <w:p w14:paraId="1B0BD2D7" w14:textId="0AB347C4" w:rsidR="00E739AD" w:rsidRDefault="00E739AD" w:rsidP="008D7F29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985" w:type="dxa"/>
          </w:tcPr>
          <w:p w14:paraId="34C4F253" w14:textId="77777777" w:rsidR="00F41469" w:rsidRDefault="00F41469" w:rsidP="00F4146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Organisation</w:t>
            </w:r>
            <w:r w:rsidRPr="0032184D">
              <w:rPr>
                <w:rFonts w:cs="Arial"/>
                <w:lang w:eastAsia="en-AU"/>
              </w:rPr>
              <w:t xml:space="preserve"> </w:t>
            </w:r>
          </w:p>
          <w:p w14:paraId="05F01E9F" w14:textId="67D36B36" w:rsidR="00F41469" w:rsidRPr="0093729C" w:rsidRDefault="00F41469" w:rsidP="00F4146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Ensure appropriately competent staff  </w:t>
            </w:r>
            <w:r>
              <w:rPr>
                <w:rFonts w:cs="Arial"/>
                <w:lang w:eastAsia="en-AU"/>
              </w:rPr>
              <w:t xml:space="preserve">- </w:t>
            </w:r>
            <w:r w:rsidRPr="0093729C">
              <w:rPr>
                <w:rFonts w:cs="Arial"/>
                <w:lang w:eastAsia="en-AU"/>
              </w:rPr>
              <w:t>First Aid minimum (m)</w:t>
            </w:r>
          </w:p>
          <w:p w14:paraId="616CA799" w14:textId="6249C24C" w:rsidR="0032184D" w:rsidRPr="0032184D" w:rsidRDefault="0032184D" w:rsidP="0032184D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32184D">
              <w:rPr>
                <w:rFonts w:cs="Arial"/>
                <w:lang w:eastAsia="en-AU"/>
              </w:rPr>
              <w:t>Plan to avoid areas of poisonous plants (</w:t>
            </w:r>
            <w:r w:rsidR="00114853">
              <w:rPr>
                <w:rFonts w:cs="Arial"/>
                <w:lang w:eastAsia="en-AU"/>
              </w:rPr>
              <w:t xml:space="preserve">i.e. </w:t>
            </w:r>
            <w:r w:rsidRPr="0032184D">
              <w:rPr>
                <w:rFonts w:cs="Arial"/>
                <w:lang w:eastAsia="en-AU"/>
              </w:rPr>
              <w:t>ongaonga) or wasps</w:t>
            </w:r>
            <w:r w:rsidR="00E67A91">
              <w:rPr>
                <w:rFonts w:cs="Arial"/>
                <w:lang w:eastAsia="en-AU"/>
              </w:rPr>
              <w:t xml:space="preserve"> (m)</w:t>
            </w:r>
            <w:r w:rsidR="00AB7D73">
              <w:rPr>
                <w:rFonts w:cs="Arial"/>
                <w:lang w:eastAsia="en-AU"/>
              </w:rPr>
              <w:t xml:space="preserve"> </w:t>
            </w:r>
          </w:p>
          <w:p w14:paraId="5C133B9E" w14:textId="795DB4E0" w:rsidR="00E739AD" w:rsidRPr="0093729C" w:rsidRDefault="00E739AD" w:rsidP="0032184D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>Collect accurate medical information</w:t>
            </w:r>
            <w:r w:rsidR="0032184D">
              <w:rPr>
                <w:rFonts w:cs="Arial"/>
                <w:lang w:eastAsia="en-AU"/>
              </w:rPr>
              <w:t xml:space="preserve"> from participants prior to activity</w:t>
            </w:r>
            <w:r w:rsidRPr="0093729C">
              <w:rPr>
                <w:rFonts w:cs="Arial"/>
                <w:lang w:eastAsia="en-AU"/>
              </w:rPr>
              <w:t xml:space="preserve"> (m)</w:t>
            </w:r>
          </w:p>
          <w:p w14:paraId="59FDEB01" w14:textId="77777777" w:rsidR="00F41469" w:rsidRDefault="00F41469" w:rsidP="00E739AD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Leader</w:t>
            </w:r>
            <w:r w:rsidRPr="0093729C">
              <w:rPr>
                <w:rFonts w:cs="Arial"/>
                <w:lang w:eastAsia="en-AU"/>
              </w:rPr>
              <w:t xml:space="preserve"> </w:t>
            </w:r>
          </w:p>
          <w:p w14:paraId="2FA44744" w14:textId="68461F72" w:rsidR="0032184D" w:rsidRPr="00F41469" w:rsidRDefault="00E739AD" w:rsidP="00F4146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93729C">
              <w:rPr>
                <w:rFonts w:cs="Arial"/>
                <w:lang w:eastAsia="en-AU"/>
              </w:rPr>
              <w:t xml:space="preserve">Ensure participant carries appropriate medication &amp; that others know how to administer (m) </w:t>
            </w:r>
          </w:p>
        </w:tc>
        <w:tc>
          <w:tcPr>
            <w:tcW w:w="1559" w:type="dxa"/>
            <w:shd w:val="clear" w:color="auto" w:fill="D9D9D9"/>
          </w:tcPr>
          <w:p w14:paraId="4C4EC848" w14:textId="77777777" w:rsidR="00E739AD" w:rsidRPr="00E87B89" w:rsidRDefault="00E739AD" w:rsidP="008D7F2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418" w:type="dxa"/>
            <w:shd w:val="clear" w:color="auto" w:fill="D9D9D9"/>
          </w:tcPr>
          <w:p w14:paraId="05663E10" w14:textId="77777777" w:rsidR="00E739AD" w:rsidRPr="007425CC" w:rsidRDefault="00E739AD" w:rsidP="008D7F29">
            <w:pPr>
              <w:spacing w:line="240" w:lineRule="auto"/>
              <w:rPr>
                <w:rFonts w:cs="Arial"/>
                <w:highlight w:val="lightGray"/>
              </w:rPr>
            </w:pPr>
          </w:p>
        </w:tc>
      </w:tr>
      <w:tr w:rsidR="00587A17" w:rsidRPr="00E87B89" w14:paraId="250AD661" w14:textId="77777777" w:rsidTr="00762C3F">
        <w:trPr>
          <w:trHeight w:val="1002"/>
        </w:trPr>
        <w:tc>
          <w:tcPr>
            <w:tcW w:w="2240" w:type="dxa"/>
          </w:tcPr>
          <w:p w14:paraId="0735EFCA" w14:textId="6D2766F0" w:rsidR="00587A17" w:rsidRDefault="00587A17" w:rsidP="00587A17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Hyperthermia (over</w:t>
            </w:r>
            <w:r w:rsidRPr="00CE0A0C">
              <w:rPr>
                <w:rFonts w:cs="Arial"/>
              </w:rPr>
              <w:t>heating</w:t>
            </w:r>
            <w:r>
              <w:rPr>
                <w:rFonts w:cs="Arial"/>
              </w:rPr>
              <w:t>) / Dehydration</w:t>
            </w:r>
          </w:p>
        </w:tc>
        <w:tc>
          <w:tcPr>
            <w:tcW w:w="2268" w:type="dxa"/>
          </w:tcPr>
          <w:p w14:paraId="1BA4EE9D" w14:textId="77777777" w:rsidR="00587A17" w:rsidRDefault="00587A17" w:rsidP="00762C3F">
            <w:pPr>
              <w:spacing w:before="120" w:line="240" w:lineRule="auto"/>
              <w:rPr>
                <w:rFonts w:cs="Arial"/>
              </w:rPr>
            </w:pPr>
            <w:r>
              <w:rPr>
                <w:rFonts w:cs="Arial"/>
              </w:rPr>
              <w:t>H</w:t>
            </w:r>
            <w:r w:rsidRPr="00CE0A0C">
              <w:rPr>
                <w:rFonts w:cs="Arial"/>
              </w:rPr>
              <w:t>ot weather (strong sun, no breeze)</w:t>
            </w:r>
            <w:r>
              <w:rPr>
                <w:rFonts w:cs="Arial"/>
              </w:rPr>
              <w:t xml:space="preserve"> &amp;/or overexertion</w:t>
            </w:r>
          </w:p>
          <w:p w14:paraId="3B3CD4B3" w14:textId="2162C664" w:rsidR="00587A17" w:rsidRPr="00B62767" w:rsidRDefault="00587A17" w:rsidP="00762C3F">
            <w:pPr>
              <w:spacing w:line="240" w:lineRule="auto"/>
            </w:pPr>
            <w:r>
              <w:rPr>
                <w:rFonts w:cs="Arial"/>
              </w:rPr>
              <w:t>Participant not drinking in hot weather</w:t>
            </w:r>
          </w:p>
        </w:tc>
        <w:tc>
          <w:tcPr>
            <w:tcW w:w="1407" w:type="dxa"/>
            <w:shd w:val="clear" w:color="auto" w:fill="FFC000"/>
            <w:vAlign w:val="center"/>
          </w:tcPr>
          <w:p w14:paraId="27B8B956" w14:textId="71AFA2CD" w:rsidR="00587A17" w:rsidRDefault="00587A17" w:rsidP="00587A17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985" w:type="dxa"/>
          </w:tcPr>
          <w:p w14:paraId="5447B5EB" w14:textId="77777777" w:rsidR="00F41469" w:rsidRDefault="00F41469" w:rsidP="00587A1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Organisation</w:t>
            </w:r>
            <w:r>
              <w:rPr>
                <w:rFonts w:cs="Arial"/>
                <w:lang w:eastAsia="en-AU"/>
              </w:rPr>
              <w:t xml:space="preserve"> </w:t>
            </w:r>
          </w:p>
          <w:p w14:paraId="7A05815D" w14:textId="7D2D7753" w:rsidR="00587A17" w:rsidRDefault="00587A17" w:rsidP="00587A1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Avoid doing activity on extremely hot days (e)</w:t>
            </w:r>
          </w:p>
          <w:p w14:paraId="0C3F7006" w14:textId="77777777" w:rsidR="00F41469" w:rsidRDefault="00F41469" w:rsidP="00587A1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Leader</w:t>
            </w:r>
            <w:r w:rsidRPr="00E87B89">
              <w:rPr>
                <w:rFonts w:cs="Arial"/>
                <w:lang w:eastAsia="en-AU"/>
              </w:rPr>
              <w:t xml:space="preserve"> </w:t>
            </w:r>
          </w:p>
          <w:p w14:paraId="4040C665" w14:textId="4A7BD8F8" w:rsidR="00587A17" w:rsidRPr="00E87B89" w:rsidRDefault="00587A17" w:rsidP="00587A1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Ensure participants have plenty to drink, use sun hats &amp; sunscreen and choose shady </w:t>
            </w:r>
            <w:r>
              <w:rPr>
                <w:rFonts w:cs="Arial"/>
                <w:lang w:eastAsia="en-AU"/>
              </w:rPr>
              <w:t xml:space="preserve">trips </w:t>
            </w:r>
            <w:r w:rsidRPr="00E87B89">
              <w:rPr>
                <w:rFonts w:cs="Arial"/>
                <w:lang w:eastAsia="en-AU"/>
              </w:rPr>
              <w:t>(m)</w:t>
            </w:r>
          </w:p>
          <w:p w14:paraId="1007E30A" w14:textId="77777777" w:rsidR="00587A17" w:rsidRPr="00E87B89" w:rsidRDefault="00587A17" w:rsidP="00587A1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Adjust activity to </w:t>
            </w:r>
            <w:r>
              <w:rPr>
                <w:rFonts w:cs="Arial"/>
                <w:lang w:eastAsia="en-AU"/>
              </w:rPr>
              <w:t xml:space="preserve">weather </w:t>
            </w:r>
            <w:r w:rsidRPr="00E87B89">
              <w:rPr>
                <w:rFonts w:cs="Arial"/>
                <w:lang w:eastAsia="en-AU"/>
              </w:rPr>
              <w:t>conditions (m)</w:t>
            </w:r>
          </w:p>
          <w:p w14:paraId="199DC203" w14:textId="0FB3C5A0" w:rsidR="00587A17" w:rsidRPr="00E87B89" w:rsidRDefault="00587A17" w:rsidP="00587A1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Extra water, spare sun hats &amp; sunscreen available (m)</w:t>
            </w:r>
          </w:p>
          <w:p w14:paraId="74AAD7B4" w14:textId="5428BC96" w:rsidR="00587A17" w:rsidRDefault="00587A17" w:rsidP="00587A1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Monitor participants </w:t>
            </w:r>
            <w:r>
              <w:rPr>
                <w:rFonts w:cs="Arial"/>
                <w:lang w:eastAsia="en-AU"/>
              </w:rPr>
              <w:t>regularly (</w:t>
            </w:r>
            <w:r w:rsidRPr="00E87B89">
              <w:rPr>
                <w:rFonts w:cs="Arial"/>
                <w:lang w:eastAsia="en-AU"/>
              </w:rPr>
              <w:t>m)</w:t>
            </w:r>
          </w:p>
        </w:tc>
        <w:tc>
          <w:tcPr>
            <w:tcW w:w="1559" w:type="dxa"/>
            <w:shd w:val="clear" w:color="auto" w:fill="D9D9D9"/>
          </w:tcPr>
          <w:p w14:paraId="59220ED2" w14:textId="77777777" w:rsidR="00587A17" w:rsidRPr="00E87B89" w:rsidRDefault="00587A17" w:rsidP="00587A1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0A9F8701" w14:textId="77777777" w:rsidR="00587A17" w:rsidRPr="007425CC" w:rsidRDefault="00587A17" w:rsidP="00587A1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B62767" w:rsidRPr="00E87B89" w14:paraId="6B42BCD1" w14:textId="77777777" w:rsidTr="00762C3F">
        <w:trPr>
          <w:trHeight w:val="1002"/>
        </w:trPr>
        <w:tc>
          <w:tcPr>
            <w:tcW w:w="2240" w:type="dxa"/>
          </w:tcPr>
          <w:p w14:paraId="77C91BF3" w14:textId="19977AA8" w:rsidR="00B62767" w:rsidRDefault="00B62767" w:rsidP="00B62767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Injury – </w:t>
            </w:r>
            <w:r w:rsidR="00D80CF8">
              <w:rPr>
                <w:rFonts w:cs="Arial"/>
              </w:rPr>
              <w:t xml:space="preserve">fractures, </w:t>
            </w:r>
            <w:r>
              <w:rPr>
                <w:rFonts w:cs="Arial"/>
              </w:rPr>
              <w:t>strains and sprains</w:t>
            </w:r>
          </w:p>
        </w:tc>
        <w:tc>
          <w:tcPr>
            <w:tcW w:w="2268" w:type="dxa"/>
          </w:tcPr>
          <w:p w14:paraId="79424098" w14:textId="4128E80E" w:rsidR="00B62767" w:rsidRPr="00E67A91" w:rsidRDefault="00B62767" w:rsidP="00762C3F">
            <w:pPr>
              <w:spacing w:line="240" w:lineRule="auto"/>
            </w:pPr>
            <w:r w:rsidRPr="00B62767">
              <w:t>Uneven ground, rooty and rocky ground, steep ground, unstable ground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DB50937" w14:textId="1746F279" w:rsidR="00B62767" w:rsidRDefault="00B62767" w:rsidP="00B62767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985" w:type="dxa"/>
          </w:tcPr>
          <w:p w14:paraId="76C189E8" w14:textId="77777777" w:rsidR="00F41469" w:rsidRDefault="00F41469" w:rsidP="00B627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Organisation</w:t>
            </w:r>
            <w:r>
              <w:rPr>
                <w:rFonts w:cs="Arial"/>
                <w:lang w:eastAsia="en-AU"/>
              </w:rPr>
              <w:t xml:space="preserve"> </w:t>
            </w:r>
          </w:p>
          <w:p w14:paraId="7CF28950" w14:textId="78B9460E" w:rsidR="00B62767" w:rsidRDefault="00D4347B" w:rsidP="00B627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Plan to a</w:t>
            </w:r>
            <w:r w:rsidR="00E739AD">
              <w:rPr>
                <w:rFonts w:cs="Arial"/>
                <w:lang w:eastAsia="en-AU"/>
              </w:rPr>
              <w:t xml:space="preserve">void </w:t>
            </w:r>
            <w:r w:rsidR="00E739AD" w:rsidRPr="00E739AD">
              <w:rPr>
                <w:rFonts w:cs="Arial"/>
                <w:lang w:eastAsia="en-AU"/>
              </w:rPr>
              <w:t>hazard</w:t>
            </w:r>
            <w:r w:rsidR="00E739AD">
              <w:rPr>
                <w:rFonts w:cs="Arial"/>
                <w:lang w:eastAsia="en-AU"/>
              </w:rPr>
              <w:t xml:space="preserve">ous terrain </w:t>
            </w:r>
            <w:r w:rsidR="00AB7D73">
              <w:rPr>
                <w:rFonts w:cs="Arial"/>
                <w:lang w:eastAsia="en-AU"/>
              </w:rPr>
              <w:t xml:space="preserve">and obstructions </w:t>
            </w:r>
            <w:r w:rsidR="00E739AD" w:rsidRPr="00E739AD">
              <w:rPr>
                <w:rFonts w:cs="Arial"/>
                <w:lang w:eastAsia="en-AU"/>
              </w:rPr>
              <w:t>in relation to the skill</w:t>
            </w:r>
            <w:r w:rsidR="00114853">
              <w:rPr>
                <w:rFonts w:cs="Arial"/>
                <w:lang w:eastAsia="en-AU"/>
              </w:rPr>
              <w:t xml:space="preserve">/ physical ability </w:t>
            </w:r>
            <w:r w:rsidR="00E739AD" w:rsidRPr="00E739AD">
              <w:rPr>
                <w:rFonts w:cs="Arial"/>
                <w:lang w:eastAsia="en-AU"/>
              </w:rPr>
              <w:t xml:space="preserve">level of </w:t>
            </w:r>
            <w:r w:rsidR="00E739AD">
              <w:rPr>
                <w:rFonts w:cs="Arial"/>
                <w:lang w:eastAsia="en-AU"/>
              </w:rPr>
              <w:t>participants (m)</w:t>
            </w:r>
          </w:p>
          <w:p w14:paraId="4CE1E431" w14:textId="77777777" w:rsidR="00F41469" w:rsidRDefault="00F41469" w:rsidP="00B627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Leader</w:t>
            </w:r>
            <w:r>
              <w:rPr>
                <w:rFonts w:cs="Arial"/>
                <w:lang w:eastAsia="en-AU"/>
              </w:rPr>
              <w:t xml:space="preserve"> </w:t>
            </w:r>
          </w:p>
          <w:p w14:paraId="1AEC599C" w14:textId="23A35ADF" w:rsidR="00E739AD" w:rsidRDefault="00E739AD" w:rsidP="00B627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Participants briefed (m)</w:t>
            </w:r>
          </w:p>
          <w:p w14:paraId="49CBFD58" w14:textId="77777777" w:rsidR="00E739AD" w:rsidRDefault="00E739AD" w:rsidP="00B627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Participants wearing suitable footwear for terrain (m)</w:t>
            </w:r>
          </w:p>
          <w:p w14:paraId="252F88E1" w14:textId="07B55253" w:rsidR="00D80CF8" w:rsidRPr="00E87B89" w:rsidRDefault="00D80CF8" w:rsidP="00B627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lastRenderedPageBreak/>
              <w:t>Warming up to avoid soft tissue injury</w:t>
            </w:r>
            <w:r w:rsidR="00E67A91">
              <w:rPr>
                <w:rFonts w:cs="Arial"/>
                <w:lang w:eastAsia="en-AU"/>
              </w:rPr>
              <w:t xml:space="preserve"> (m)</w:t>
            </w:r>
          </w:p>
        </w:tc>
        <w:tc>
          <w:tcPr>
            <w:tcW w:w="1559" w:type="dxa"/>
            <w:shd w:val="clear" w:color="auto" w:fill="D9D9D9"/>
          </w:tcPr>
          <w:p w14:paraId="2BA2E9FE" w14:textId="77777777" w:rsidR="00B62767" w:rsidRPr="00E87B89" w:rsidRDefault="00B62767" w:rsidP="00B627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23F78F57" w14:textId="77777777" w:rsidR="00B62767" w:rsidRPr="007425CC" w:rsidRDefault="00B62767" w:rsidP="00B627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B62767" w:rsidRPr="00E87B89" w14:paraId="4320AD54" w14:textId="77777777" w:rsidTr="00CF0E4D">
        <w:trPr>
          <w:trHeight w:val="1002"/>
        </w:trPr>
        <w:tc>
          <w:tcPr>
            <w:tcW w:w="2240" w:type="dxa"/>
          </w:tcPr>
          <w:p w14:paraId="4DC1B45B" w14:textId="77777777" w:rsidR="00B62767" w:rsidRDefault="00B62767" w:rsidP="00B62767">
            <w:pPr>
              <w:spacing w:line="240" w:lineRule="auto"/>
              <w:rPr>
                <w:rFonts w:cs="Arial"/>
              </w:rPr>
            </w:pPr>
          </w:p>
          <w:p w14:paraId="74D51CC4" w14:textId="1B30DFDA" w:rsidR="00B62767" w:rsidRDefault="00B62767" w:rsidP="00B62767">
            <w:pPr>
              <w:spacing w:before="120" w:line="240" w:lineRule="auto"/>
            </w:pPr>
            <w:r>
              <w:rPr>
                <w:rFonts w:cs="Arial"/>
              </w:rPr>
              <w:t>Injury - cuts, grazes, bruises etc</w:t>
            </w:r>
          </w:p>
        </w:tc>
        <w:tc>
          <w:tcPr>
            <w:tcW w:w="2268" w:type="dxa"/>
            <w:vAlign w:val="center"/>
          </w:tcPr>
          <w:p w14:paraId="4134F789" w14:textId="77777777" w:rsidR="00B62767" w:rsidRDefault="00E739AD" w:rsidP="00B62767">
            <w:pPr>
              <w:spacing w:before="120" w:line="240" w:lineRule="auto"/>
            </w:pPr>
            <w:r>
              <w:t>Slippery or steep ground</w:t>
            </w:r>
          </w:p>
          <w:p w14:paraId="689B0F7C" w14:textId="1948C17A" w:rsidR="00E739AD" w:rsidRDefault="00E739AD" w:rsidP="00B62767">
            <w:pPr>
              <w:spacing w:before="120" w:line="240" w:lineRule="auto"/>
            </w:pPr>
            <w:r>
              <w:t>Vegetation</w:t>
            </w:r>
          </w:p>
          <w:p w14:paraId="460A06FD" w14:textId="5E89D41C" w:rsidR="00FF5303" w:rsidRPr="00FF5303" w:rsidRDefault="00FF5303" w:rsidP="00FF5303"/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9BADFC5" w14:textId="77777777" w:rsidR="00B62767" w:rsidRPr="00A26ADA" w:rsidRDefault="00B62767" w:rsidP="00B62767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985" w:type="dxa"/>
          </w:tcPr>
          <w:p w14:paraId="32A75144" w14:textId="77777777" w:rsidR="00F41469" w:rsidRDefault="00F41469" w:rsidP="00B627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Organisation</w:t>
            </w:r>
            <w:r>
              <w:rPr>
                <w:rFonts w:cs="Arial"/>
                <w:lang w:eastAsia="en-AU"/>
              </w:rPr>
              <w:t xml:space="preserve"> </w:t>
            </w:r>
          </w:p>
          <w:p w14:paraId="052FB81D" w14:textId="10FC1B13" w:rsidR="00E739AD" w:rsidRDefault="00E739AD" w:rsidP="00B627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Cancel </w:t>
            </w:r>
            <w:r w:rsidR="00114853">
              <w:rPr>
                <w:rFonts w:cs="Arial"/>
                <w:lang w:eastAsia="en-AU"/>
              </w:rPr>
              <w:t xml:space="preserve">or modify </w:t>
            </w:r>
            <w:r>
              <w:rPr>
                <w:rFonts w:cs="Arial"/>
                <w:lang w:eastAsia="en-AU"/>
              </w:rPr>
              <w:t>activity when ground is very slippery (e)</w:t>
            </w:r>
          </w:p>
          <w:p w14:paraId="38CC7EED" w14:textId="3BE002BC" w:rsidR="00B62767" w:rsidRPr="00E87B89" w:rsidRDefault="00E67A91" w:rsidP="00B627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Plan </w:t>
            </w:r>
            <w:r w:rsidR="00E739AD" w:rsidRPr="00E739AD">
              <w:rPr>
                <w:rFonts w:cs="Arial"/>
                <w:lang w:eastAsia="en-AU"/>
              </w:rPr>
              <w:t xml:space="preserve">to </w:t>
            </w:r>
            <w:r w:rsidR="00E739AD">
              <w:rPr>
                <w:rFonts w:cs="Arial"/>
                <w:lang w:eastAsia="en-AU"/>
              </w:rPr>
              <w:t>avoid areas of terrain or vegetation likely to cause problems (m)</w:t>
            </w:r>
          </w:p>
        </w:tc>
        <w:tc>
          <w:tcPr>
            <w:tcW w:w="1559" w:type="dxa"/>
            <w:shd w:val="clear" w:color="auto" w:fill="D9D9D9"/>
          </w:tcPr>
          <w:p w14:paraId="182E249D" w14:textId="77777777" w:rsidR="00B62767" w:rsidRPr="00E87B89" w:rsidRDefault="00B62767" w:rsidP="00B627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3D3F5EB2" w14:textId="77777777" w:rsidR="00B62767" w:rsidRPr="007425CC" w:rsidRDefault="00B62767" w:rsidP="00B62767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8D7F29" w:rsidRPr="00E87B89" w14:paraId="0011E4FA" w14:textId="77777777" w:rsidTr="004F6740">
        <w:trPr>
          <w:trHeight w:val="422"/>
        </w:trPr>
        <w:tc>
          <w:tcPr>
            <w:tcW w:w="2240" w:type="dxa"/>
          </w:tcPr>
          <w:p w14:paraId="201CC7F5" w14:textId="4F09E214" w:rsidR="008D7F29" w:rsidRPr="003A6274" w:rsidRDefault="00F11EE7" w:rsidP="008D7F29">
            <w:pPr>
              <w:spacing w:before="120" w:line="240" w:lineRule="auto"/>
            </w:pPr>
            <w:r>
              <w:t>Fatigue</w:t>
            </w:r>
          </w:p>
        </w:tc>
        <w:tc>
          <w:tcPr>
            <w:tcW w:w="2268" w:type="dxa"/>
            <w:shd w:val="clear" w:color="auto" w:fill="auto"/>
          </w:tcPr>
          <w:p w14:paraId="21DAD2B5" w14:textId="21A46095" w:rsidR="008D7F29" w:rsidRDefault="00F11EE7" w:rsidP="008D7F29">
            <w:pPr>
              <w:spacing w:before="120" w:line="240" w:lineRule="auto"/>
            </w:pPr>
            <w:r>
              <w:t>Dehydration</w:t>
            </w:r>
          </w:p>
          <w:p w14:paraId="44F9BA7E" w14:textId="7A30D66A" w:rsidR="00F11EE7" w:rsidRDefault="00F11EE7" w:rsidP="008D7F29">
            <w:pPr>
              <w:spacing w:before="120" w:line="240" w:lineRule="auto"/>
            </w:pPr>
            <w:r>
              <w:t>Hunger</w:t>
            </w:r>
          </w:p>
          <w:p w14:paraId="27DA89A8" w14:textId="77777777" w:rsidR="00F11EE7" w:rsidRDefault="00F11EE7" w:rsidP="008D7F29">
            <w:pPr>
              <w:spacing w:before="120" w:line="240" w:lineRule="auto"/>
            </w:pPr>
            <w:r>
              <w:t>Lack of fitness for trip</w:t>
            </w:r>
          </w:p>
          <w:p w14:paraId="6CA0969D" w14:textId="77777777" w:rsidR="00F11EE7" w:rsidRDefault="00F11EE7" w:rsidP="008D7F29">
            <w:pPr>
              <w:spacing w:before="120" w:line="240" w:lineRule="auto"/>
            </w:pPr>
            <w:r>
              <w:t>Over heating</w:t>
            </w:r>
          </w:p>
          <w:p w14:paraId="0B2FD45B" w14:textId="3E7D2111" w:rsidR="00F11EE7" w:rsidRPr="003A6274" w:rsidRDefault="00F11EE7" w:rsidP="008D7F29">
            <w:pPr>
              <w:spacing w:before="120" w:line="240" w:lineRule="auto"/>
            </w:pPr>
            <w:r>
              <w:t>Cold and wet</w:t>
            </w:r>
          </w:p>
        </w:tc>
        <w:tc>
          <w:tcPr>
            <w:tcW w:w="1407" w:type="dxa"/>
            <w:shd w:val="clear" w:color="auto" w:fill="FFFF00"/>
            <w:vAlign w:val="center"/>
          </w:tcPr>
          <w:p w14:paraId="44F24C13" w14:textId="43B35853" w:rsidR="008D7F29" w:rsidRPr="003A6274" w:rsidRDefault="00F11EE7" w:rsidP="008D7F29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985" w:type="dxa"/>
          </w:tcPr>
          <w:p w14:paraId="14EF11CC" w14:textId="77777777" w:rsidR="00F41469" w:rsidRDefault="00F41469" w:rsidP="00D4347B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Organisation</w:t>
            </w:r>
            <w:r>
              <w:rPr>
                <w:rFonts w:cs="Arial"/>
                <w:lang w:eastAsia="en-AU"/>
              </w:rPr>
              <w:t xml:space="preserve"> </w:t>
            </w:r>
          </w:p>
          <w:p w14:paraId="287A401F" w14:textId="328A811F" w:rsidR="00F11EE7" w:rsidRDefault="00E67A91" w:rsidP="00D4347B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Plan an appropriate trip for </w:t>
            </w:r>
            <w:r w:rsidR="00F11EE7">
              <w:rPr>
                <w:rFonts w:cs="Arial"/>
                <w:lang w:eastAsia="en-AU"/>
              </w:rPr>
              <w:t>everyone in the group</w:t>
            </w:r>
            <w:r>
              <w:rPr>
                <w:rFonts w:cs="Arial"/>
                <w:lang w:eastAsia="en-AU"/>
              </w:rPr>
              <w:t xml:space="preserve"> (m)</w:t>
            </w:r>
          </w:p>
          <w:p w14:paraId="6E1C96BA" w14:textId="77777777" w:rsidR="00F41469" w:rsidRDefault="00F41469" w:rsidP="00D4347B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Leader</w:t>
            </w:r>
            <w:r>
              <w:rPr>
                <w:rFonts w:cs="Arial"/>
                <w:lang w:eastAsia="en-AU"/>
              </w:rPr>
              <w:t xml:space="preserve"> </w:t>
            </w:r>
          </w:p>
          <w:p w14:paraId="73293BCD" w14:textId="2920E5CC" w:rsidR="00F11EE7" w:rsidRDefault="00F11EE7" w:rsidP="00D4347B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Adequate supplies – spare clothing, </w:t>
            </w:r>
            <w:r w:rsidR="00E67A91">
              <w:rPr>
                <w:rFonts w:cs="Arial"/>
                <w:lang w:eastAsia="en-AU"/>
              </w:rPr>
              <w:t>waterproof</w:t>
            </w:r>
            <w:r>
              <w:rPr>
                <w:rFonts w:cs="Arial"/>
                <w:lang w:eastAsia="en-AU"/>
              </w:rPr>
              <w:t xml:space="preserve"> layer</w:t>
            </w:r>
            <w:r w:rsidR="00E67A91">
              <w:rPr>
                <w:rFonts w:cs="Arial"/>
                <w:lang w:eastAsia="en-AU"/>
              </w:rPr>
              <w:t>s</w:t>
            </w:r>
            <w:r>
              <w:rPr>
                <w:rFonts w:cs="Arial"/>
                <w:lang w:eastAsia="en-AU"/>
              </w:rPr>
              <w:t xml:space="preserve"> etc</w:t>
            </w:r>
            <w:r w:rsidR="00E67A91">
              <w:rPr>
                <w:rFonts w:cs="Arial"/>
                <w:lang w:eastAsia="en-AU"/>
              </w:rPr>
              <w:t>. (</w:t>
            </w:r>
            <w:r w:rsidR="00B339FD">
              <w:rPr>
                <w:rFonts w:cs="Arial"/>
                <w:lang w:eastAsia="en-AU"/>
              </w:rPr>
              <w:t>m</w:t>
            </w:r>
            <w:r w:rsidR="00E67A91">
              <w:rPr>
                <w:rFonts w:cs="Arial"/>
                <w:lang w:eastAsia="en-AU"/>
              </w:rPr>
              <w:t>)</w:t>
            </w:r>
          </w:p>
          <w:p w14:paraId="33BFB6C0" w14:textId="38678170" w:rsidR="00F11EE7" w:rsidRDefault="00F11EE7" w:rsidP="00D4347B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Food and water inc</w:t>
            </w:r>
            <w:r w:rsidR="00E67A91">
              <w:rPr>
                <w:rFonts w:cs="Arial"/>
                <w:lang w:eastAsia="en-AU"/>
              </w:rPr>
              <w:t>luding e</w:t>
            </w:r>
            <w:r>
              <w:rPr>
                <w:rFonts w:cs="Arial"/>
                <w:lang w:eastAsia="en-AU"/>
              </w:rPr>
              <w:t>mergency or spare food and water</w:t>
            </w:r>
            <w:r w:rsidR="00E67A91">
              <w:rPr>
                <w:rFonts w:cs="Arial"/>
                <w:lang w:eastAsia="en-AU"/>
              </w:rPr>
              <w:t xml:space="preserve"> (</w:t>
            </w:r>
            <w:r w:rsidR="00B339FD">
              <w:rPr>
                <w:rFonts w:cs="Arial"/>
                <w:lang w:eastAsia="en-AU"/>
              </w:rPr>
              <w:t>m</w:t>
            </w:r>
            <w:r w:rsidR="00E67A91">
              <w:rPr>
                <w:rFonts w:cs="Arial"/>
                <w:lang w:eastAsia="en-AU"/>
              </w:rPr>
              <w:t>)</w:t>
            </w:r>
          </w:p>
          <w:p w14:paraId="7E9E2498" w14:textId="3D56C40B" w:rsidR="00F11EE7" w:rsidRDefault="00E67A91" w:rsidP="00D4347B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Have r</w:t>
            </w:r>
            <w:r w:rsidR="00F11EE7">
              <w:rPr>
                <w:rFonts w:cs="Arial"/>
                <w:lang w:eastAsia="en-AU"/>
              </w:rPr>
              <w:t xml:space="preserve">egular breaks – monitoring </w:t>
            </w:r>
            <w:r>
              <w:rPr>
                <w:rFonts w:cs="Arial"/>
                <w:lang w:eastAsia="en-AU"/>
              </w:rPr>
              <w:t xml:space="preserve">participants that </w:t>
            </w:r>
            <w:r w:rsidR="00F11EE7">
              <w:rPr>
                <w:rFonts w:cs="Arial"/>
                <w:lang w:eastAsia="en-AU"/>
              </w:rPr>
              <w:t xml:space="preserve">they </w:t>
            </w:r>
            <w:r>
              <w:rPr>
                <w:rFonts w:cs="Arial"/>
                <w:lang w:eastAsia="en-AU"/>
              </w:rPr>
              <w:t xml:space="preserve">are </w:t>
            </w:r>
            <w:r w:rsidR="00F11EE7">
              <w:rPr>
                <w:rFonts w:cs="Arial"/>
                <w:lang w:eastAsia="en-AU"/>
              </w:rPr>
              <w:t>eating and drinking</w:t>
            </w:r>
            <w:r>
              <w:rPr>
                <w:rFonts w:cs="Arial"/>
                <w:lang w:eastAsia="en-AU"/>
              </w:rPr>
              <w:t xml:space="preserve"> (</w:t>
            </w:r>
            <w:r w:rsidR="00B339FD">
              <w:rPr>
                <w:rFonts w:cs="Arial"/>
                <w:lang w:eastAsia="en-AU"/>
              </w:rPr>
              <w:t>m</w:t>
            </w:r>
            <w:r>
              <w:rPr>
                <w:rFonts w:cs="Arial"/>
                <w:lang w:eastAsia="en-AU"/>
              </w:rPr>
              <w:t>)</w:t>
            </w:r>
          </w:p>
          <w:p w14:paraId="693ED0C3" w14:textId="5076F4E7" w:rsidR="00F11EE7" w:rsidRPr="003A6274" w:rsidRDefault="00F11EE7" w:rsidP="00D4347B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</w:p>
        </w:tc>
        <w:tc>
          <w:tcPr>
            <w:tcW w:w="1559" w:type="dxa"/>
            <w:shd w:val="clear" w:color="auto" w:fill="D9D9D9"/>
          </w:tcPr>
          <w:p w14:paraId="29DBBBB5" w14:textId="77777777" w:rsidR="008D7F29" w:rsidRPr="00E87B89" w:rsidRDefault="008D7F29" w:rsidP="008D7F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6DBCD3AF" w14:textId="77777777" w:rsidR="008D7F29" w:rsidRPr="007425CC" w:rsidRDefault="008D7F29" w:rsidP="008D7F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8D7F29" w:rsidRPr="00E87B89" w14:paraId="476F512B" w14:textId="77777777" w:rsidTr="00A72921">
        <w:trPr>
          <w:trHeight w:val="2526"/>
        </w:trPr>
        <w:tc>
          <w:tcPr>
            <w:tcW w:w="2240" w:type="dxa"/>
          </w:tcPr>
          <w:p w14:paraId="4989FCCC" w14:textId="62DF2D6C" w:rsidR="008D7F29" w:rsidRDefault="0012553C" w:rsidP="008D7F29">
            <w:pPr>
              <w:spacing w:before="120" w:line="240" w:lineRule="auto"/>
            </w:pPr>
            <w:r>
              <w:t>Missing person</w:t>
            </w:r>
          </w:p>
        </w:tc>
        <w:tc>
          <w:tcPr>
            <w:tcW w:w="2268" w:type="dxa"/>
          </w:tcPr>
          <w:p w14:paraId="7D43777D" w14:textId="1770CF31" w:rsidR="008D7F29" w:rsidRDefault="00B62767" w:rsidP="008D7F29">
            <w:pPr>
              <w:spacing w:before="120" w:line="240" w:lineRule="auto"/>
            </w:pPr>
            <w:r>
              <w:t>Participants become lost or separated from their group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04BF378" w14:textId="77777777" w:rsidR="008D7F29" w:rsidRDefault="008D7F29" w:rsidP="008D7F29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985" w:type="dxa"/>
          </w:tcPr>
          <w:p w14:paraId="01A3D9D2" w14:textId="77777777" w:rsidR="00F41469" w:rsidRDefault="00F41469" w:rsidP="00B62767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Organisation</w:t>
            </w:r>
            <w:r>
              <w:rPr>
                <w:rFonts w:cs="Arial"/>
                <w:lang w:eastAsia="en-AU"/>
              </w:rPr>
              <w:t xml:space="preserve"> </w:t>
            </w:r>
          </w:p>
          <w:p w14:paraId="3CF7DDFB" w14:textId="22494E87" w:rsidR="0012553C" w:rsidRDefault="00E67A91" w:rsidP="00B62767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Have a management </w:t>
            </w:r>
            <w:r w:rsidR="0012553C">
              <w:rPr>
                <w:rFonts w:cs="Arial"/>
                <w:lang w:eastAsia="en-AU"/>
              </w:rPr>
              <w:t xml:space="preserve">system to ensure </w:t>
            </w:r>
            <w:r>
              <w:rPr>
                <w:rFonts w:cs="Arial"/>
                <w:lang w:eastAsia="en-AU"/>
              </w:rPr>
              <w:t xml:space="preserve">the </w:t>
            </w:r>
            <w:r w:rsidR="0012553C">
              <w:rPr>
                <w:rFonts w:cs="Arial"/>
                <w:lang w:eastAsia="en-AU"/>
              </w:rPr>
              <w:t xml:space="preserve">group travels together – smaller </w:t>
            </w:r>
            <w:r>
              <w:rPr>
                <w:rFonts w:cs="Arial"/>
                <w:lang w:eastAsia="en-AU"/>
              </w:rPr>
              <w:t>subgroups</w:t>
            </w:r>
            <w:r w:rsidR="0012553C">
              <w:rPr>
                <w:rFonts w:cs="Arial"/>
                <w:lang w:eastAsia="en-AU"/>
              </w:rPr>
              <w:t>, buddy or check in system, lead and tail</w:t>
            </w:r>
            <w:r w:rsidR="00F41469">
              <w:rPr>
                <w:rFonts w:cs="Arial"/>
                <w:lang w:eastAsia="en-AU"/>
              </w:rPr>
              <w:t>-</w:t>
            </w:r>
            <w:r w:rsidR="0012553C">
              <w:rPr>
                <w:rFonts w:cs="Arial"/>
                <w:lang w:eastAsia="en-AU"/>
              </w:rPr>
              <w:t>end</w:t>
            </w:r>
            <w:r w:rsidR="00F41469">
              <w:rPr>
                <w:rFonts w:cs="Arial"/>
                <w:lang w:eastAsia="en-AU"/>
              </w:rPr>
              <w:t xml:space="preserve"> </w:t>
            </w:r>
            <w:r w:rsidR="0012553C">
              <w:rPr>
                <w:rFonts w:cs="Arial"/>
                <w:lang w:eastAsia="en-AU"/>
              </w:rPr>
              <w:t>charlie roles designated</w:t>
            </w:r>
            <w:r>
              <w:rPr>
                <w:rFonts w:cs="Arial"/>
                <w:lang w:eastAsia="en-AU"/>
              </w:rPr>
              <w:t xml:space="preserve"> (m)</w:t>
            </w:r>
            <w:r w:rsidR="0012553C">
              <w:rPr>
                <w:rFonts w:cs="Arial"/>
                <w:lang w:eastAsia="en-AU"/>
              </w:rPr>
              <w:t xml:space="preserve"> </w:t>
            </w:r>
          </w:p>
          <w:p w14:paraId="36ED09F1" w14:textId="77777777" w:rsidR="00F41469" w:rsidRDefault="00F41469" w:rsidP="00B62767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E46D66">
              <w:rPr>
                <w:rFonts w:cs="Arial"/>
                <w:b/>
                <w:lang w:eastAsia="en-AU"/>
              </w:rPr>
              <w:t>Leader</w:t>
            </w:r>
            <w:r>
              <w:rPr>
                <w:rFonts w:cs="Arial"/>
                <w:lang w:eastAsia="en-AU"/>
              </w:rPr>
              <w:t xml:space="preserve"> </w:t>
            </w:r>
          </w:p>
          <w:p w14:paraId="2DC35167" w14:textId="6C05D5EE" w:rsidR="0012553C" w:rsidRDefault="0012553C" w:rsidP="00B62767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Regular rest stops</w:t>
            </w:r>
            <w:r w:rsidR="00E67A91">
              <w:rPr>
                <w:rFonts w:cs="Arial"/>
                <w:lang w:eastAsia="en-AU"/>
              </w:rPr>
              <w:t xml:space="preserve"> (m)</w:t>
            </w:r>
          </w:p>
          <w:p w14:paraId="75EFAB16" w14:textId="74115B47" w:rsidR="0012553C" w:rsidRDefault="0012553C" w:rsidP="00B62767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Stopping at track junctions</w:t>
            </w:r>
            <w:r w:rsidR="00E67A91">
              <w:rPr>
                <w:rFonts w:cs="Arial"/>
                <w:lang w:eastAsia="en-AU"/>
              </w:rPr>
              <w:t xml:space="preserve"> (m)</w:t>
            </w:r>
          </w:p>
          <w:p w14:paraId="0861B90A" w14:textId="274A2E46" w:rsidR="008D7F29" w:rsidRPr="00B62767" w:rsidRDefault="00B62767" w:rsidP="00B62767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B62767">
              <w:rPr>
                <w:rFonts w:cs="Arial"/>
                <w:lang w:eastAsia="en-AU"/>
              </w:rPr>
              <w:t xml:space="preserve">Participants briefed on what to do </w:t>
            </w:r>
            <w:r>
              <w:rPr>
                <w:rFonts w:cs="Arial"/>
                <w:lang w:eastAsia="en-AU"/>
              </w:rPr>
              <w:t xml:space="preserve">if </w:t>
            </w:r>
            <w:r w:rsidR="00E67A91">
              <w:rPr>
                <w:rFonts w:cs="Arial"/>
                <w:lang w:eastAsia="en-AU"/>
              </w:rPr>
              <w:t xml:space="preserve">they </w:t>
            </w:r>
            <w:r>
              <w:rPr>
                <w:rFonts w:cs="Arial"/>
                <w:lang w:eastAsia="en-AU"/>
              </w:rPr>
              <w:t>beco</w:t>
            </w:r>
            <w:r w:rsidR="00E67A91">
              <w:rPr>
                <w:rFonts w:cs="Arial"/>
                <w:lang w:eastAsia="en-AU"/>
              </w:rPr>
              <w:t>me</w:t>
            </w:r>
            <w:r>
              <w:rPr>
                <w:rFonts w:cs="Arial"/>
                <w:lang w:eastAsia="en-AU"/>
              </w:rPr>
              <w:t xml:space="preserve"> lost or separated </w:t>
            </w:r>
            <w:r w:rsidRPr="00B62767">
              <w:rPr>
                <w:rFonts w:cs="Arial"/>
                <w:lang w:eastAsia="en-AU"/>
              </w:rPr>
              <w:t>(m)</w:t>
            </w:r>
          </w:p>
          <w:p w14:paraId="5E2D69FF" w14:textId="6AA64995" w:rsidR="00B62767" w:rsidRPr="006F2CAC" w:rsidRDefault="00B62767" w:rsidP="00D4347B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</w:p>
        </w:tc>
        <w:tc>
          <w:tcPr>
            <w:tcW w:w="1559" w:type="dxa"/>
            <w:shd w:val="clear" w:color="auto" w:fill="D9D9D9"/>
          </w:tcPr>
          <w:p w14:paraId="0F483CAC" w14:textId="77777777" w:rsidR="008D7F29" w:rsidRPr="00E87B89" w:rsidRDefault="008D7F29" w:rsidP="008D7F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614C4E93" w14:textId="77777777" w:rsidR="008D7F29" w:rsidRPr="007425CC" w:rsidRDefault="008D7F29" w:rsidP="008D7F29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</w:tbl>
    <w:p w14:paraId="34D878BA" w14:textId="39FB2446" w:rsidR="00D45002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7F92B587" w14:textId="3A4AF281" w:rsidR="00F41469" w:rsidRPr="00F41469" w:rsidRDefault="00E67A91" w:rsidP="00D45002">
      <w:pPr>
        <w:spacing w:line="240" w:lineRule="auto"/>
        <w:rPr>
          <w:b/>
          <w:bCs/>
          <w:color w:val="002060"/>
          <w:sz w:val="32"/>
          <w:szCs w:val="32"/>
          <w:lang w:val="en-US"/>
        </w:rPr>
      </w:pPr>
      <w:r w:rsidRPr="00BA3BC7">
        <w:rPr>
          <w:b/>
          <w:bCs/>
          <w:color w:val="002060"/>
          <w:sz w:val="32"/>
          <w:szCs w:val="32"/>
          <w:lang w:val="en-US"/>
        </w:rPr>
        <w:t xml:space="preserve">For trips with an overnight component, refer to the </w:t>
      </w:r>
      <w:r w:rsidR="00587A17" w:rsidRPr="00BA3BC7">
        <w:rPr>
          <w:b/>
          <w:bCs/>
          <w:color w:val="002060"/>
          <w:sz w:val="32"/>
          <w:szCs w:val="32"/>
          <w:lang w:val="en-US"/>
        </w:rPr>
        <w:t>Overnight Camping Planning Template and add to your risk assessment things that apply to your trip</w:t>
      </w:r>
      <w:r w:rsidR="00F41469">
        <w:rPr>
          <w:b/>
          <w:bCs/>
          <w:color w:val="002060"/>
          <w:sz w:val="32"/>
          <w:szCs w:val="32"/>
          <w:lang w:val="en-US"/>
        </w:rPr>
        <w:t xml:space="preserve">, </w:t>
      </w:r>
      <w:r w:rsidR="00587A17" w:rsidRPr="00BA3BC7">
        <w:rPr>
          <w:b/>
          <w:bCs/>
          <w:color w:val="002060"/>
          <w:sz w:val="32"/>
          <w:szCs w:val="32"/>
          <w:lang w:val="en-US"/>
        </w:rPr>
        <w:t>e.</w:t>
      </w:r>
      <w:r w:rsidR="00F41469">
        <w:rPr>
          <w:b/>
          <w:bCs/>
          <w:color w:val="002060"/>
          <w:sz w:val="32"/>
          <w:szCs w:val="32"/>
          <w:lang w:val="en-US"/>
        </w:rPr>
        <w:t>g.,</w:t>
      </w:r>
      <w:r w:rsidR="00587A17" w:rsidRPr="00BA3BC7">
        <w:rPr>
          <w:b/>
          <w:bCs/>
          <w:color w:val="002060"/>
          <w:sz w:val="32"/>
          <w:szCs w:val="32"/>
          <w:lang w:val="en-US"/>
        </w:rPr>
        <w:t xml:space="preserve"> risks associated with participants using cookers. </w:t>
      </w:r>
    </w:p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0"/>
        <w:gridCol w:w="2278"/>
        <w:gridCol w:w="1367"/>
        <w:gridCol w:w="1910"/>
        <w:gridCol w:w="1909"/>
        <w:gridCol w:w="1910"/>
        <w:gridCol w:w="2391"/>
        <w:gridCol w:w="1882"/>
      </w:tblGrid>
      <w:tr w:rsidR="009A7A4C" w:rsidRPr="00D45002" w14:paraId="1122C860" w14:textId="77777777" w:rsidTr="00765624">
        <w:trPr>
          <w:trHeight w:val="367"/>
        </w:trPr>
        <w:tc>
          <w:tcPr>
            <w:tcW w:w="2230" w:type="dxa"/>
            <w:shd w:val="clear" w:color="auto" w:fill="D9D9D9"/>
          </w:tcPr>
          <w:p w14:paraId="6F9C4BF0" w14:textId="77777777" w:rsidR="00D45002" w:rsidRPr="00D45002" w:rsidRDefault="00D45002" w:rsidP="00D45002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Reviewed:</w:t>
            </w:r>
          </w:p>
        </w:tc>
        <w:tc>
          <w:tcPr>
            <w:tcW w:w="2278" w:type="dxa"/>
            <w:shd w:val="clear" w:color="auto" w:fill="auto"/>
          </w:tcPr>
          <w:p w14:paraId="5A1A2442" w14:textId="77777777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367" w:type="dxa"/>
            <w:shd w:val="clear" w:color="auto" w:fill="D9D9D9"/>
          </w:tcPr>
          <w:p w14:paraId="37EDCB5F" w14:textId="77777777" w:rsidR="00D45002" w:rsidRPr="00D45002" w:rsidRDefault="00D45002" w:rsidP="00D45002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Date:</w:t>
            </w:r>
          </w:p>
        </w:tc>
        <w:tc>
          <w:tcPr>
            <w:tcW w:w="1910" w:type="dxa"/>
            <w:shd w:val="clear" w:color="auto" w:fill="auto"/>
          </w:tcPr>
          <w:p w14:paraId="389FDBB8" w14:textId="77777777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909" w:type="dxa"/>
            <w:shd w:val="clear" w:color="auto" w:fill="D9D9D9"/>
          </w:tcPr>
          <w:p w14:paraId="67BD045F" w14:textId="77777777" w:rsidR="00D45002" w:rsidRPr="00D45002" w:rsidRDefault="00D45002" w:rsidP="00D45002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Approved:</w:t>
            </w:r>
          </w:p>
        </w:tc>
        <w:tc>
          <w:tcPr>
            <w:tcW w:w="1910" w:type="dxa"/>
            <w:shd w:val="clear" w:color="auto" w:fill="auto"/>
          </w:tcPr>
          <w:p w14:paraId="595DAB3E" w14:textId="77777777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2391" w:type="dxa"/>
            <w:shd w:val="clear" w:color="auto" w:fill="D9D9D9"/>
          </w:tcPr>
          <w:p w14:paraId="797F5797" w14:textId="77777777" w:rsidR="00D45002" w:rsidRPr="00D45002" w:rsidRDefault="00D45002" w:rsidP="00D45002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Next Review:</w:t>
            </w:r>
          </w:p>
        </w:tc>
        <w:tc>
          <w:tcPr>
            <w:tcW w:w="1882" w:type="dxa"/>
            <w:shd w:val="clear" w:color="auto" w:fill="auto"/>
          </w:tcPr>
          <w:p w14:paraId="2550358A" w14:textId="77777777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7E6DCB29" w14:textId="77777777" w:rsidR="00765624" w:rsidRPr="00D45002" w:rsidRDefault="00765624" w:rsidP="00D2436D">
      <w:pPr>
        <w:spacing w:line="240" w:lineRule="auto"/>
        <w:rPr>
          <w:sz w:val="20"/>
          <w:szCs w:val="24"/>
          <w:lang w:val="en-US"/>
        </w:rPr>
      </w:pPr>
    </w:p>
    <w:tbl>
      <w:tblPr>
        <w:tblW w:w="1524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6"/>
        <w:gridCol w:w="850"/>
        <w:gridCol w:w="2956"/>
        <w:gridCol w:w="742"/>
        <w:gridCol w:w="1766"/>
      </w:tblGrid>
      <w:tr w:rsidR="00D2436D" w:rsidRPr="00D45002" w14:paraId="0972F0D2" w14:textId="77777777" w:rsidTr="00A72921">
        <w:trPr>
          <w:trHeight w:val="466"/>
          <w:jc w:val="center"/>
        </w:trPr>
        <w:tc>
          <w:tcPr>
            <w:tcW w:w="8926" w:type="dxa"/>
            <w:shd w:val="clear" w:color="auto" w:fill="auto"/>
          </w:tcPr>
          <w:p w14:paraId="5517DE40" w14:textId="77777777" w:rsidR="00D2436D" w:rsidRPr="00D45002" w:rsidRDefault="00D2436D" w:rsidP="00335897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>
              <w:rPr>
                <w:rFonts w:cs="Calibri"/>
                <w:sz w:val="16"/>
                <w:szCs w:val="16"/>
              </w:rPr>
              <w:br w:type="page"/>
            </w:r>
            <w:r w:rsidR="00A72921" w:rsidRPr="00BA3BC7">
              <w:rPr>
                <w:rFonts w:cs="Arial"/>
                <w:b/>
                <w:color w:val="002060"/>
                <w:sz w:val="28"/>
                <w:szCs w:val="28"/>
                <w:lang w:val="en-US"/>
              </w:rPr>
              <w:t>Site Specific Hazard Analysis</w:t>
            </w:r>
            <w:r w:rsidRPr="00BA3BC7">
              <w:rPr>
                <w:rFonts w:cs="Arial"/>
                <w:b/>
                <w:color w:val="002060"/>
                <w:sz w:val="28"/>
                <w:szCs w:val="28"/>
                <w:lang w:val="en-US"/>
              </w:rPr>
              <w:t xml:space="preserve">:  </w:t>
            </w:r>
          </w:p>
        </w:tc>
        <w:tc>
          <w:tcPr>
            <w:tcW w:w="850" w:type="dxa"/>
            <w:shd w:val="clear" w:color="auto" w:fill="auto"/>
          </w:tcPr>
          <w:p w14:paraId="0FB62EEB" w14:textId="77777777" w:rsidR="00D2436D" w:rsidRPr="00457C19" w:rsidRDefault="00D2436D" w:rsidP="00335897">
            <w:pPr>
              <w:spacing w:line="240" w:lineRule="auto"/>
              <w:jc w:val="righ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By</w:t>
            </w:r>
            <w:r w:rsidRPr="00457C19">
              <w:rPr>
                <w:szCs w:val="24"/>
                <w:lang w:val="en-US"/>
              </w:rPr>
              <w:t>:</w:t>
            </w:r>
          </w:p>
        </w:tc>
        <w:tc>
          <w:tcPr>
            <w:tcW w:w="2956" w:type="dxa"/>
          </w:tcPr>
          <w:p w14:paraId="5B32B5E6" w14:textId="77777777" w:rsidR="00D2436D" w:rsidRPr="00457C19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4379322A" w14:textId="77777777" w:rsidR="00D2436D" w:rsidRPr="00457C19" w:rsidRDefault="00D2436D" w:rsidP="00335897">
            <w:pPr>
              <w:spacing w:line="240" w:lineRule="auto"/>
              <w:rPr>
                <w:szCs w:val="24"/>
                <w:lang w:val="en-US"/>
              </w:rPr>
            </w:pPr>
            <w:r w:rsidRPr="00457C19">
              <w:rPr>
                <w:szCs w:val="24"/>
                <w:lang w:val="en-US"/>
              </w:rPr>
              <w:t>Date:</w:t>
            </w:r>
          </w:p>
        </w:tc>
        <w:tc>
          <w:tcPr>
            <w:tcW w:w="1766" w:type="dxa"/>
            <w:shd w:val="clear" w:color="auto" w:fill="auto"/>
          </w:tcPr>
          <w:p w14:paraId="1B864788" w14:textId="77777777" w:rsidR="00D2436D" w:rsidRPr="00457C19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198D558C" w14:textId="77777777" w:rsidR="00D2436D" w:rsidRDefault="00D2436D" w:rsidP="00D2436D">
      <w:pPr>
        <w:rPr>
          <w:rFonts w:cs="Calibri"/>
          <w:sz w:val="16"/>
          <w:szCs w:val="16"/>
        </w:rPr>
      </w:pPr>
    </w:p>
    <w:p w14:paraId="5E17AA9C" w14:textId="77777777" w:rsidR="00D2436D" w:rsidRPr="00606742" w:rsidRDefault="00D2436D" w:rsidP="00D2436D">
      <w:pPr>
        <w:rPr>
          <w:sz w:val="2"/>
        </w:rPr>
      </w:pPr>
    </w:p>
    <w:tbl>
      <w:tblPr>
        <w:tblW w:w="15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11415"/>
      </w:tblGrid>
      <w:tr w:rsidR="00D2436D" w:rsidRPr="00ED3D1A" w14:paraId="7EAE2838" w14:textId="77777777" w:rsidTr="00F50C48">
        <w:trPr>
          <w:cantSplit/>
          <w:trHeight w:val="621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4CF8F8D7" w14:textId="77777777" w:rsidR="00D2436D" w:rsidRDefault="00D2436D" w:rsidP="00335897">
            <w:r>
              <w:t xml:space="preserve">Site Specific Hazards </w:t>
            </w:r>
          </w:p>
          <w:p w14:paraId="066F259A" w14:textId="77777777" w:rsidR="00D2436D" w:rsidRPr="00C66444" w:rsidRDefault="00D2436D" w:rsidP="00335897">
            <w:r w:rsidRPr="00CB070D">
              <w:rPr>
                <w:sz w:val="18"/>
              </w:rPr>
              <w:t>- What else could go wrong (at this site)?</w:t>
            </w:r>
          </w:p>
        </w:tc>
        <w:tc>
          <w:tcPr>
            <w:tcW w:w="11415" w:type="dxa"/>
            <w:shd w:val="clear" w:color="auto" w:fill="D9D9D9"/>
          </w:tcPr>
          <w:p w14:paraId="71024216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  <w:r>
              <w:t>Management - H</w:t>
            </w:r>
            <w:r w:rsidRPr="007218AF">
              <w:t xml:space="preserve">ow can we control </w:t>
            </w:r>
            <w:r>
              <w:t>this?</w:t>
            </w:r>
          </w:p>
        </w:tc>
      </w:tr>
      <w:tr w:rsidR="00D2436D" w:rsidRPr="00ED3D1A" w14:paraId="70ADA34E" w14:textId="77777777" w:rsidTr="00F50C48">
        <w:trPr>
          <w:jc w:val="center"/>
        </w:trPr>
        <w:tc>
          <w:tcPr>
            <w:tcW w:w="3825" w:type="dxa"/>
            <w:shd w:val="clear" w:color="auto" w:fill="D9D9D9"/>
          </w:tcPr>
          <w:p w14:paraId="7A49F1A3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01C7FFD1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793707FD" w14:textId="77777777" w:rsidTr="00F50C48">
        <w:trPr>
          <w:jc w:val="center"/>
        </w:trPr>
        <w:tc>
          <w:tcPr>
            <w:tcW w:w="3825" w:type="dxa"/>
            <w:shd w:val="clear" w:color="auto" w:fill="D9D9D9"/>
          </w:tcPr>
          <w:p w14:paraId="505ED1E3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60A6C742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1F221D53" w14:textId="77777777" w:rsidTr="00F50C48">
        <w:trPr>
          <w:jc w:val="center"/>
        </w:trPr>
        <w:tc>
          <w:tcPr>
            <w:tcW w:w="3825" w:type="dxa"/>
            <w:shd w:val="clear" w:color="auto" w:fill="D9D9D9"/>
          </w:tcPr>
          <w:p w14:paraId="4F3A6D05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0F753941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16AE4A54" w14:textId="77777777" w:rsidTr="00F50C48">
        <w:trPr>
          <w:jc w:val="center"/>
        </w:trPr>
        <w:tc>
          <w:tcPr>
            <w:tcW w:w="3825" w:type="dxa"/>
            <w:shd w:val="clear" w:color="auto" w:fill="D9D9D9"/>
          </w:tcPr>
          <w:p w14:paraId="7ACBC128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75BE0AB9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40D90850" w14:textId="77777777" w:rsidTr="00F50C48">
        <w:trPr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37663A61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tcBorders>
              <w:bottom w:val="single" w:sz="4" w:space="0" w:color="auto"/>
            </w:tcBorders>
            <w:shd w:val="clear" w:color="auto" w:fill="auto"/>
          </w:tcPr>
          <w:p w14:paraId="67DA681D" w14:textId="77777777" w:rsidR="00D2436D" w:rsidRPr="009B4D0E" w:rsidRDefault="00D2436D" w:rsidP="00335897">
            <w:pPr>
              <w:spacing w:after="120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</w:p>
        </w:tc>
      </w:tr>
      <w:tr w:rsidR="00D2436D" w:rsidRPr="00ED3D1A" w14:paraId="4D651859" w14:textId="77777777" w:rsidTr="00F50C48">
        <w:trPr>
          <w:trHeight w:val="613"/>
          <w:jc w:val="center"/>
        </w:trPr>
        <w:tc>
          <w:tcPr>
            <w:tcW w:w="3825" w:type="dxa"/>
            <w:shd w:val="clear" w:color="auto" w:fill="D9D9D9"/>
          </w:tcPr>
          <w:p w14:paraId="6120AE7E" w14:textId="77777777" w:rsidR="00D2436D" w:rsidRDefault="00094782" w:rsidP="00335897">
            <w:r>
              <w:t xml:space="preserve"> Specific Hazards o</w:t>
            </w:r>
            <w:r w:rsidR="00D2436D">
              <w:t>n the Day</w:t>
            </w:r>
          </w:p>
          <w:p w14:paraId="3DD2F1EA" w14:textId="77777777" w:rsidR="00D2436D" w:rsidRPr="00CB070D" w:rsidRDefault="00094782" w:rsidP="00335897">
            <w:pPr>
              <w:spacing w:after="120"/>
              <w:rPr>
                <w:sz w:val="18"/>
              </w:rPr>
            </w:pPr>
            <w:r>
              <w:rPr>
                <w:sz w:val="18"/>
              </w:rPr>
              <w:t>- What could go wrong at</w:t>
            </w:r>
            <w:r w:rsidR="0050593A">
              <w:rPr>
                <w:sz w:val="18"/>
              </w:rPr>
              <w:t xml:space="preserve"> this site?</w:t>
            </w:r>
          </w:p>
          <w:p w14:paraId="60976530" w14:textId="75AC6E26" w:rsidR="00D2436D" w:rsidRPr="00CB070D" w:rsidRDefault="00D2436D" w:rsidP="00335897">
            <w:pPr>
              <w:spacing w:after="120"/>
              <w:rPr>
                <w:sz w:val="18"/>
              </w:rPr>
            </w:pPr>
            <w:r w:rsidRPr="00CB070D">
              <w:rPr>
                <w:sz w:val="18"/>
              </w:rPr>
              <w:t xml:space="preserve">1. On this day (weather, </w:t>
            </w:r>
            <w:r w:rsidR="0050593A">
              <w:rPr>
                <w:sz w:val="18"/>
              </w:rPr>
              <w:t>ground surface</w:t>
            </w:r>
            <w:r w:rsidR="00762C3F">
              <w:rPr>
                <w:sz w:val="18"/>
              </w:rPr>
              <w:t>,</w:t>
            </w:r>
            <w:r w:rsidRPr="00CB070D">
              <w:rPr>
                <w:sz w:val="18"/>
              </w:rPr>
              <w:t xml:space="preserve"> etc)</w:t>
            </w:r>
          </w:p>
          <w:p w14:paraId="2B11D1B5" w14:textId="730AB0EC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  <w:r w:rsidRPr="00CB070D">
              <w:rPr>
                <w:sz w:val="18"/>
              </w:rPr>
              <w:t>2. With these p</w:t>
            </w:r>
            <w:r w:rsidR="0050593A">
              <w:rPr>
                <w:sz w:val="18"/>
              </w:rPr>
              <w:t>eople (participants, staff</w:t>
            </w:r>
            <w:r w:rsidR="00762C3F">
              <w:rPr>
                <w:sz w:val="18"/>
              </w:rPr>
              <w:t>,</w:t>
            </w:r>
            <w:r w:rsidR="0050593A">
              <w:rPr>
                <w:sz w:val="18"/>
              </w:rPr>
              <w:t xml:space="preserve"> etc)</w:t>
            </w:r>
            <w:r w:rsidRPr="00CB070D">
              <w:rPr>
                <w:sz w:val="18"/>
              </w:rPr>
              <w:t xml:space="preserve"> </w:t>
            </w:r>
          </w:p>
        </w:tc>
        <w:tc>
          <w:tcPr>
            <w:tcW w:w="11415" w:type="dxa"/>
            <w:shd w:val="clear" w:color="auto" w:fill="D9D9D9"/>
          </w:tcPr>
          <w:p w14:paraId="65A6DC7A" w14:textId="77777777" w:rsidR="00D2436D" w:rsidRPr="009B4D0E" w:rsidRDefault="00D2436D" w:rsidP="00335897">
            <w:pPr>
              <w:spacing w:after="120"/>
              <w:rPr>
                <w:rFonts w:cs="Calibri"/>
                <w:sz w:val="18"/>
                <w:szCs w:val="18"/>
              </w:rPr>
            </w:pPr>
            <w:r>
              <w:t>Management - H</w:t>
            </w:r>
            <w:r w:rsidRPr="007218AF">
              <w:t xml:space="preserve">ow can we control </w:t>
            </w:r>
            <w:r>
              <w:t>this?</w:t>
            </w:r>
          </w:p>
        </w:tc>
      </w:tr>
      <w:tr w:rsidR="00D2436D" w:rsidRPr="00ED3D1A" w14:paraId="248C25FB" w14:textId="77777777" w:rsidTr="00F50C48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3A63FAFB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28A03132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4085CF42" w14:textId="77777777" w:rsidTr="00F50C48">
        <w:trPr>
          <w:trHeight w:val="362"/>
          <w:jc w:val="center"/>
        </w:trPr>
        <w:tc>
          <w:tcPr>
            <w:tcW w:w="3825" w:type="dxa"/>
            <w:shd w:val="clear" w:color="auto" w:fill="D9D9D9"/>
          </w:tcPr>
          <w:p w14:paraId="2F99C75B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3981B83D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61263759" w14:textId="77777777" w:rsidTr="00F50C48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686CDB4F" w14:textId="77777777" w:rsidR="00D2436D" w:rsidRPr="009B4D0E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332658B7" w14:textId="77777777" w:rsidR="00D2436D" w:rsidRPr="009B4D0E" w:rsidRDefault="00D2436D" w:rsidP="00335897">
            <w:pPr>
              <w:rPr>
                <w:sz w:val="20"/>
                <w:szCs w:val="20"/>
              </w:rPr>
            </w:pPr>
          </w:p>
        </w:tc>
      </w:tr>
      <w:tr w:rsidR="00D2436D" w:rsidRPr="00ED3D1A" w14:paraId="1F796059" w14:textId="77777777" w:rsidTr="00F50C48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12264D7E" w14:textId="77777777" w:rsidR="00D2436D" w:rsidRPr="009B4D0E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415" w:type="dxa"/>
            <w:shd w:val="clear" w:color="auto" w:fill="auto"/>
          </w:tcPr>
          <w:p w14:paraId="62778D6C" w14:textId="77777777" w:rsidR="00D2436D" w:rsidRPr="009B4D0E" w:rsidRDefault="00D2436D" w:rsidP="00335897">
            <w:pPr>
              <w:rPr>
                <w:sz w:val="20"/>
                <w:szCs w:val="20"/>
              </w:rPr>
            </w:pPr>
          </w:p>
        </w:tc>
      </w:tr>
      <w:tr w:rsidR="00D2436D" w:rsidRPr="00ED3D1A" w14:paraId="3D41EFE4" w14:textId="77777777" w:rsidTr="00F50C48">
        <w:trPr>
          <w:trHeight w:val="372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0E71F054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tcBorders>
              <w:bottom w:val="single" w:sz="4" w:space="0" w:color="auto"/>
            </w:tcBorders>
            <w:shd w:val="clear" w:color="auto" w:fill="auto"/>
          </w:tcPr>
          <w:p w14:paraId="441D909F" w14:textId="77777777" w:rsidR="00D2436D" w:rsidRPr="009B4D0E" w:rsidRDefault="00D2436D" w:rsidP="0033589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50593A" w:rsidRPr="0093729C" w14:paraId="63835AE5" w14:textId="77777777" w:rsidTr="00F50C48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9CC649" w14:textId="77777777" w:rsidR="0050593A" w:rsidRPr="0050593A" w:rsidRDefault="0050593A" w:rsidP="0050593A">
            <w:pPr>
              <w:rPr>
                <w:rFonts w:cs="Calibri"/>
              </w:rPr>
            </w:pPr>
            <w:r w:rsidRPr="0050593A">
              <w:rPr>
                <w:rFonts w:cs="Calibri"/>
              </w:rPr>
              <w:t>Past Incidents</w:t>
            </w:r>
          </w:p>
          <w:p w14:paraId="0A6FAACD" w14:textId="77777777" w:rsidR="0050593A" w:rsidRPr="0050593A" w:rsidRDefault="0050593A" w:rsidP="0050593A">
            <w:pPr>
              <w:rPr>
                <w:rFonts w:cs="Calibri"/>
                <w:sz w:val="18"/>
                <w:szCs w:val="18"/>
              </w:rPr>
            </w:pPr>
            <w:r w:rsidRPr="0050593A">
              <w:rPr>
                <w:rFonts w:cs="Calibri"/>
                <w:sz w:val="18"/>
                <w:szCs w:val="18"/>
              </w:rPr>
              <w:t>- Any learnings to note?</w:t>
            </w:r>
          </w:p>
        </w:tc>
        <w:tc>
          <w:tcPr>
            <w:tcW w:w="1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F82A80" w14:textId="77777777" w:rsidR="0050593A" w:rsidRPr="0050593A" w:rsidRDefault="0050593A" w:rsidP="0050593A">
            <w:pPr>
              <w:rPr>
                <w:rFonts w:cs="Calibri"/>
              </w:rPr>
            </w:pPr>
            <w:r w:rsidRPr="0050593A">
              <w:rPr>
                <w:rFonts w:cs="Calibri"/>
              </w:rPr>
              <w:t>Management - How can we control this?</w:t>
            </w:r>
          </w:p>
        </w:tc>
      </w:tr>
      <w:tr w:rsidR="0050593A" w:rsidRPr="0093729C" w14:paraId="0C67E41D" w14:textId="77777777" w:rsidTr="00F50C48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4300B2" w14:textId="77777777" w:rsidR="0050593A" w:rsidRPr="0093729C" w:rsidRDefault="0050593A" w:rsidP="0050593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E9005" w14:textId="77777777" w:rsidR="0050593A" w:rsidRPr="0093729C" w:rsidRDefault="0050593A" w:rsidP="0050593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50593A" w:rsidRPr="0093729C" w14:paraId="4428DCE0" w14:textId="77777777" w:rsidTr="00F50C48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A6ED47" w14:textId="77777777" w:rsidR="0050593A" w:rsidRPr="0093729C" w:rsidRDefault="0050593A" w:rsidP="0050593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96DE0" w14:textId="77777777" w:rsidR="0050593A" w:rsidRPr="0093729C" w:rsidRDefault="0050593A" w:rsidP="0050593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F50C48" w:rsidRPr="0093729C" w14:paraId="0019CE3A" w14:textId="77777777" w:rsidTr="00F50C48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AE678C" w14:textId="77777777" w:rsidR="00F50C48" w:rsidRPr="0093729C" w:rsidRDefault="00F50C48" w:rsidP="0050593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74E76" w14:textId="77777777" w:rsidR="00F50C48" w:rsidRPr="0093729C" w:rsidRDefault="00F50C48" w:rsidP="0050593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790933E0" w14:textId="77777777" w:rsidR="00D2436D" w:rsidRDefault="00D2436D" w:rsidP="00432178"/>
    <w:tbl>
      <w:tblPr>
        <w:tblW w:w="1518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1"/>
        <w:gridCol w:w="567"/>
        <w:gridCol w:w="2454"/>
        <w:gridCol w:w="742"/>
        <w:gridCol w:w="1707"/>
      </w:tblGrid>
      <w:tr w:rsidR="002B14D2" w:rsidRPr="0093729C" w14:paraId="6E16F6E6" w14:textId="77777777" w:rsidTr="002325EE">
        <w:trPr>
          <w:trHeight w:val="466"/>
          <w:jc w:val="center"/>
        </w:trPr>
        <w:tc>
          <w:tcPr>
            <w:tcW w:w="9711" w:type="dxa"/>
            <w:shd w:val="clear" w:color="auto" w:fill="auto"/>
          </w:tcPr>
          <w:p w14:paraId="71180A0A" w14:textId="77777777" w:rsidR="002B14D2" w:rsidRPr="00BA3BC7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2060"/>
                <w:sz w:val="28"/>
                <w:szCs w:val="28"/>
                <w:lang w:val="en-US"/>
              </w:rPr>
            </w:pPr>
            <w:r w:rsidRPr="00BA3BC7">
              <w:rPr>
                <w:rFonts w:cs="Calibri"/>
                <w:color w:val="002060"/>
                <w:sz w:val="16"/>
                <w:szCs w:val="16"/>
              </w:rPr>
              <w:br w:type="page"/>
            </w:r>
            <w:r w:rsidRPr="00BA3BC7">
              <w:rPr>
                <w:rFonts w:cs="Arial"/>
                <w:b/>
                <w:color w:val="002060"/>
                <w:sz w:val="28"/>
                <w:szCs w:val="28"/>
                <w:lang w:val="en-US"/>
              </w:rPr>
              <w:t>Leadership and Supervision plan</w:t>
            </w:r>
            <w:r w:rsidR="00F50C48" w:rsidRPr="00BA3BC7">
              <w:rPr>
                <w:rFonts w:cs="Arial"/>
                <w:b/>
                <w:color w:val="002060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567" w:type="dxa"/>
            <w:shd w:val="clear" w:color="auto" w:fill="auto"/>
          </w:tcPr>
          <w:p w14:paraId="42461E3D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454" w:type="dxa"/>
          </w:tcPr>
          <w:p w14:paraId="1702E6B3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65592104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707" w:type="dxa"/>
            <w:shd w:val="clear" w:color="auto" w:fill="auto"/>
          </w:tcPr>
          <w:p w14:paraId="275474F1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020ABBFC" w14:textId="77777777" w:rsidR="002B14D2" w:rsidRPr="0093729C" w:rsidRDefault="002B14D2" w:rsidP="002B14D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4"/>
        <w:gridCol w:w="9669"/>
        <w:gridCol w:w="2567"/>
      </w:tblGrid>
      <w:tr w:rsidR="002B14D2" w:rsidRPr="0093729C" w14:paraId="2C28A77C" w14:textId="77777777" w:rsidTr="002325EE">
        <w:trPr>
          <w:trHeight w:val="613"/>
          <w:jc w:val="center"/>
        </w:trPr>
        <w:tc>
          <w:tcPr>
            <w:tcW w:w="2756" w:type="dxa"/>
            <w:tcBorders>
              <w:bottom w:val="single" w:sz="4" w:space="0" w:color="auto"/>
            </w:tcBorders>
            <w:shd w:val="clear" w:color="auto" w:fill="D9D9D9"/>
          </w:tcPr>
          <w:p w14:paraId="70DA71B5" w14:textId="77777777" w:rsidR="002B14D2" w:rsidRPr="0093729C" w:rsidRDefault="002B14D2" w:rsidP="00381126">
            <w:r w:rsidRPr="0093729C">
              <w:t>Supervision Requirements</w:t>
            </w:r>
          </w:p>
          <w:p w14:paraId="074931AF" w14:textId="77777777" w:rsidR="002B14D2" w:rsidRPr="0093729C" w:rsidRDefault="002B14D2" w:rsidP="00381126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D9D9D9"/>
          </w:tcPr>
          <w:p w14:paraId="1E03B39C" w14:textId="77777777" w:rsidR="002B14D2" w:rsidRPr="0093729C" w:rsidRDefault="004E0C6F" w:rsidP="00381126">
            <w:pPr>
              <w:spacing w:after="120"/>
              <w:rPr>
                <w:rFonts w:cs="Calibri"/>
                <w:sz w:val="18"/>
                <w:szCs w:val="18"/>
              </w:rPr>
            </w:pPr>
            <w:r>
              <w:rPr>
                <w:sz w:val="18"/>
              </w:rPr>
              <w:t xml:space="preserve">- Consider the risk assessment and </w:t>
            </w:r>
            <w:r w:rsidR="002B14D2" w:rsidRPr="0093729C">
              <w:rPr>
                <w:sz w:val="18"/>
              </w:rPr>
              <w:t>staff required to manage this activity safely</w:t>
            </w:r>
          </w:p>
        </w:tc>
        <w:tc>
          <w:tcPr>
            <w:tcW w:w="2599" w:type="dxa"/>
            <w:shd w:val="clear" w:color="auto" w:fill="D9D9D9"/>
          </w:tcPr>
          <w:p w14:paraId="0F0E2185" w14:textId="77777777" w:rsidR="002B14D2" w:rsidRPr="0093729C" w:rsidRDefault="002B14D2" w:rsidP="00381126">
            <w:pPr>
              <w:spacing w:after="120"/>
              <w:rPr>
                <w:sz w:val="18"/>
              </w:rPr>
            </w:pPr>
            <w:r w:rsidRPr="0093729C">
              <w:rPr>
                <w:sz w:val="18"/>
              </w:rPr>
              <w:t>Contact details (mobile phone no./radio no. etc</w:t>
            </w:r>
            <w:r w:rsidR="00F50C48">
              <w:rPr>
                <w:sz w:val="18"/>
              </w:rPr>
              <w:t>)</w:t>
            </w:r>
          </w:p>
        </w:tc>
      </w:tr>
      <w:tr w:rsidR="002B14D2" w:rsidRPr="0093729C" w14:paraId="4D23363B" w14:textId="77777777" w:rsidTr="002325EE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2EAE146B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Calibri"/>
                <w:sz w:val="16"/>
                <w:szCs w:val="16"/>
              </w:rPr>
              <w:t>Who is in charge of the activity? (The Leader)</w:t>
            </w:r>
          </w:p>
        </w:tc>
        <w:tc>
          <w:tcPr>
            <w:tcW w:w="9826" w:type="dxa"/>
            <w:shd w:val="clear" w:color="auto" w:fill="auto"/>
          </w:tcPr>
          <w:p w14:paraId="67521493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599" w:type="dxa"/>
          </w:tcPr>
          <w:p w14:paraId="52EC4516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4D3D0AA4" w14:textId="77777777" w:rsidTr="002325EE">
        <w:trPr>
          <w:trHeight w:val="362"/>
          <w:jc w:val="center"/>
        </w:trPr>
        <w:tc>
          <w:tcPr>
            <w:tcW w:w="2756" w:type="dxa"/>
            <w:shd w:val="clear" w:color="auto" w:fill="D9D9D9"/>
          </w:tcPr>
          <w:p w14:paraId="5AE45C16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Calibri"/>
                <w:sz w:val="16"/>
                <w:szCs w:val="16"/>
              </w:rPr>
              <w:t>Who are assisting the leader?</w:t>
            </w:r>
          </w:p>
        </w:tc>
        <w:tc>
          <w:tcPr>
            <w:tcW w:w="9826" w:type="dxa"/>
            <w:shd w:val="clear" w:color="auto" w:fill="auto"/>
          </w:tcPr>
          <w:p w14:paraId="05AD8BFE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599" w:type="dxa"/>
          </w:tcPr>
          <w:p w14:paraId="6DE03423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42E61A34" w14:textId="77777777" w:rsidTr="002325EE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39CE0D05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30D651AF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  <w:tc>
          <w:tcPr>
            <w:tcW w:w="2599" w:type="dxa"/>
          </w:tcPr>
          <w:p w14:paraId="29086A63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2523D8A5" w14:textId="77777777" w:rsidTr="002325EE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10880640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4D64720E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  <w:tc>
          <w:tcPr>
            <w:tcW w:w="2599" w:type="dxa"/>
          </w:tcPr>
          <w:p w14:paraId="217874C1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032AE469" w14:textId="77777777" w:rsidTr="002325EE">
        <w:trPr>
          <w:trHeight w:val="372"/>
          <w:jc w:val="center"/>
        </w:trPr>
        <w:tc>
          <w:tcPr>
            <w:tcW w:w="2756" w:type="dxa"/>
            <w:tcBorders>
              <w:bottom w:val="single" w:sz="4" w:space="0" w:color="auto"/>
            </w:tcBorders>
            <w:shd w:val="clear" w:color="auto" w:fill="D9D9D9"/>
          </w:tcPr>
          <w:p w14:paraId="6B3B052F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bottom w:val="single" w:sz="4" w:space="0" w:color="auto"/>
            </w:tcBorders>
            <w:shd w:val="clear" w:color="auto" w:fill="auto"/>
          </w:tcPr>
          <w:p w14:paraId="5242D4B5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14:paraId="68E70EAD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55572B7B" w14:textId="77777777" w:rsidTr="002325E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89304B" w14:textId="77777777" w:rsidR="002B14D2" w:rsidRPr="002B49EB" w:rsidRDefault="002B14D2" w:rsidP="00381126">
            <w:pPr>
              <w:rPr>
                <w:rFonts w:cs="Arial"/>
              </w:rPr>
            </w:pPr>
            <w:r w:rsidRPr="002B49EB">
              <w:rPr>
                <w:rFonts w:cs="Arial"/>
              </w:rPr>
              <w:t>Staff Competency</w:t>
            </w:r>
          </w:p>
          <w:p w14:paraId="6D0E5DCD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Names</w:t>
            </w: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3166ED" w14:textId="196C9568" w:rsidR="002B14D2" w:rsidRPr="0093729C" w:rsidRDefault="002B14D2" w:rsidP="00F50C48">
            <w:pPr>
              <w:rPr>
                <w:rFonts w:cs="Calibri"/>
                <w:b/>
                <w:sz w:val="20"/>
                <w:szCs w:val="20"/>
              </w:rPr>
            </w:pPr>
            <w:r w:rsidRPr="0093729C">
              <w:rPr>
                <w:sz w:val="16"/>
                <w:szCs w:val="16"/>
              </w:rPr>
              <w:t>Are there any designated roles based on skills/competency (e.g</w:t>
            </w:r>
            <w:r w:rsidR="00762C3F">
              <w:rPr>
                <w:sz w:val="16"/>
                <w:szCs w:val="16"/>
              </w:rPr>
              <w:t>.,</w:t>
            </w:r>
            <w:r w:rsidRPr="0093729C">
              <w:rPr>
                <w:sz w:val="16"/>
                <w:szCs w:val="16"/>
              </w:rPr>
              <w:t xml:space="preserve"> first aider, cook, driver</w:t>
            </w:r>
            <w:r w:rsidR="00762C3F">
              <w:rPr>
                <w:sz w:val="16"/>
                <w:szCs w:val="16"/>
              </w:rPr>
              <w:t>,</w:t>
            </w:r>
            <w:r w:rsidRPr="0093729C">
              <w:rPr>
                <w:sz w:val="16"/>
                <w:szCs w:val="16"/>
              </w:rPr>
              <w:t xml:space="preserve"> etc)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4669D8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74C2D0CF" w14:textId="77777777" w:rsidTr="002325E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2BE760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8119D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6F4E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F50C48" w:rsidRPr="0093729C" w14:paraId="7726754F" w14:textId="77777777" w:rsidTr="002325E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D18E5B" w14:textId="77777777" w:rsidR="00F50C48" w:rsidRPr="0093729C" w:rsidRDefault="00F50C48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F2E53" w14:textId="77777777" w:rsidR="00F50C48" w:rsidRPr="0093729C" w:rsidRDefault="00F50C48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E3F8" w14:textId="77777777" w:rsidR="00F50C48" w:rsidRPr="0093729C" w:rsidRDefault="00F50C48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F50C48" w:rsidRPr="0093729C" w14:paraId="1CBC260A" w14:textId="77777777" w:rsidTr="002325E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6F5E33" w14:textId="77777777" w:rsidR="00F50C48" w:rsidRPr="0093729C" w:rsidRDefault="00F50C48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D7FCD" w14:textId="77777777" w:rsidR="00F50C48" w:rsidRPr="0093729C" w:rsidRDefault="00F50C48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BAEE" w14:textId="77777777" w:rsidR="00F50C48" w:rsidRPr="0093729C" w:rsidRDefault="00F50C48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5AEF09EB" w14:textId="77777777" w:rsidTr="002325E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0BFE7C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EC55E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9DC3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0B85874E" w14:textId="77777777" w:rsidTr="002325EE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5C728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2B668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75F1" w14:textId="77777777" w:rsidR="002B14D2" w:rsidRPr="0093729C" w:rsidRDefault="002B14D2" w:rsidP="00381126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1CA46C44" w14:textId="77777777" w:rsidR="00120531" w:rsidRDefault="00120531" w:rsidP="002B14D2">
      <w:pPr>
        <w:spacing w:line="240" w:lineRule="auto"/>
        <w:rPr>
          <w:rFonts w:eastAsia="Calibri" w:cs="Calibri"/>
          <w:b/>
        </w:rPr>
      </w:pPr>
    </w:p>
    <w:p w14:paraId="6ADA37A1" w14:textId="77777777" w:rsidR="002B14D2" w:rsidRPr="0093729C" w:rsidRDefault="00120531" w:rsidP="002B14D2">
      <w:pPr>
        <w:spacing w:line="240" w:lineRule="auto"/>
        <w:rPr>
          <w:rFonts w:eastAsia="Calibri" w:cs="Calibri"/>
          <w:b/>
        </w:rPr>
      </w:pPr>
      <w:r>
        <w:rPr>
          <w:rFonts w:eastAsia="Calibri" w:cs="Calibri"/>
          <w:b/>
        </w:rPr>
        <w:br w:type="page"/>
      </w:r>
    </w:p>
    <w:tbl>
      <w:tblPr>
        <w:tblW w:w="1500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0"/>
        <w:gridCol w:w="640"/>
        <w:gridCol w:w="2326"/>
        <w:gridCol w:w="742"/>
        <w:gridCol w:w="1517"/>
      </w:tblGrid>
      <w:tr w:rsidR="002B14D2" w:rsidRPr="0093729C" w14:paraId="39E4909A" w14:textId="77777777" w:rsidTr="002325EE">
        <w:trPr>
          <w:trHeight w:val="466"/>
          <w:jc w:val="center"/>
        </w:trPr>
        <w:tc>
          <w:tcPr>
            <w:tcW w:w="9780" w:type="dxa"/>
            <w:shd w:val="clear" w:color="auto" w:fill="auto"/>
          </w:tcPr>
          <w:p w14:paraId="50950DE7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BA3BC7">
              <w:rPr>
                <w:rFonts w:cs="Arial"/>
                <w:b/>
                <w:color w:val="002060"/>
                <w:sz w:val="28"/>
                <w:szCs w:val="28"/>
                <w:lang w:val="en-US"/>
              </w:rPr>
              <w:t>Emergency Communication Plan</w:t>
            </w:r>
            <w:r w:rsidR="00120531" w:rsidRPr="00BA3BC7">
              <w:rPr>
                <w:rFonts w:cs="Arial"/>
                <w:b/>
                <w:color w:val="002060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640" w:type="dxa"/>
            <w:shd w:val="clear" w:color="auto" w:fill="auto"/>
          </w:tcPr>
          <w:p w14:paraId="01433ED9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26" w:type="dxa"/>
          </w:tcPr>
          <w:p w14:paraId="0BCEBBD7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1508D2A5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517" w:type="dxa"/>
            <w:shd w:val="clear" w:color="auto" w:fill="auto"/>
          </w:tcPr>
          <w:p w14:paraId="0E85B104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6A626837" w14:textId="78E74EF8" w:rsidR="006526EE" w:rsidRDefault="002B14D2" w:rsidP="006526EE">
      <w:pPr>
        <w:rPr>
          <w:rFonts w:eastAsia="Calibri" w:cs="Calibri"/>
          <w:i/>
        </w:rPr>
      </w:pPr>
      <w:r w:rsidRPr="0093729C">
        <w:rPr>
          <w:rFonts w:eastAsia="Calibri" w:cs="Calibri"/>
          <w:i/>
        </w:rPr>
        <w:t xml:space="preserve">This component should help users of the guide to consider site specific characteristics of their activity </w:t>
      </w:r>
      <w:r w:rsidRPr="004857AF">
        <w:rPr>
          <w:rFonts w:eastAsia="Calibri" w:cs="Calibri"/>
          <w:i/>
        </w:rPr>
        <w:t xml:space="preserve">including </w:t>
      </w:r>
      <w:r w:rsidRPr="004857AF">
        <w:rPr>
          <w:i/>
        </w:rPr>
        <w:t>details about evacuation procedure, communications (cell coverage),</w:t>
      </w:r>
      <w:r w:rsidRPr="004857AF">
        <w:rPr>
          <w:rFonts w:eastAsia="Calibri" w:cs="Calibri"/>
          <w:i/>
        </w:rPr>
        <w:t xml:space="preserve"> emergency resources and options that are available at the site.</w:t>
      </w:r>
      <w:r w:rsidR="006526EE" w:rsidRPr="006526EE">
        <w:rPr>
          <w:rFonts w:eastAsia="Calibri" w:cs="Calibri"/>
          <w:i/>
        </w:rPr>
        <w:t xml:space="preserve"> </w:t>
      </w:r>
    </w:p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3510"/>
        <w:gridCol w:w="5529"/>
        <w:gridCol w:w="3685"/>
      </w:tblGrid>
      <w:tr w:rsidR="006526EE" w:rsidRPr="0093729C" w14:paraId="5F3348EF" w14:textId="77777777" w:rsidTr="00383135">
        <w:trPr>
          <w:trHeight w:val="255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C45073B" w14:textId="77777777" w:rsidR="006526EE" w:rsidRPr="0093729C" w:rsidRDefault="006526EE" w:rsidP="00383135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Assistance</w:t>
            </w:r>
          </w:p>
        </w:tc>
      </w:tr>
      <w:tr w:rsidR="006526EE" w:rsidRPr="0093729C" w14:paraId="29245500" w14:textId="77777777" w:rsidTr="00383135">
        <w:trPr>
          <w:trHeight w:val="255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D81E53F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44755C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Detail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C570B3C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Location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256DB36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</w:tr>
      <w:tr w:rsidR="006526EE" w:rsidRPr="0093729C" w14:paraId="2D99A17A" w14:textId="77777777" w:rsidTr="00383135">
        <w:trPr>
          <w:trHeight w:val="401"/>
        </w:trPr>
        <w:tc>
          <w:tcPr>
            <w:tcW w:w="216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1DDA52F" w14:textId="77777777" w:rsidR="006526EE" w:rsidRPr="00276A7C" w:rsidRDefault="006526EE" w:rsidP="00383135">
            <w:pPr>
              <w:pStyle w:val="Table"/>
              <w:rPr>
                <w:color w:val="FF0000"/>
              </w:rPr>
            </w:pPr>
            <w:r w:rsidRPr="00276A7C">
              <w:rPr>
                <w:color w:val="FF0000"/>
              </w:rPr>
              <w:t>Emergency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F16E127" w14:textId="77777777" w:rsidR="006526EE" w:rsidRPr="00276A7C" w:rsidRDefault="006526EE" w:rsidP="00383135">
            <w:pPr>
              <w:pStyle w:val="Table"/>
              <w:keepNext/>
              <w:outlineLvl w:val="3"/>
              <w:rPr>
                <w:b/>
                <w:color w:val="FF0000"/>
              </w:rPr>
            </w:pPr>
            <w:r w:rsidRPr="00276A7C">
              <w:rPr>
                <w:b/>
                <w:color w:val="FF0000"/>
              </w:rPr>
              <w:t>Police, Fire or Ambulance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BC8705C" w14:textId="77777777" w:rsidR="006526EE" w:rsidRPr="00276A7C" w:rsidRDefault="006526EE" w:rsidP="00383135">
            <w:pPr>
              <w:pStyle w:val="Table"/>
              <w:rPr>
                <w:color w:val="FF000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38B2F13" w14:textId="77777777" w:rsidR="006526EE" w:rsidRPr="00276A7C" w:rsidRDefault="006526EE" w:rsidP="00383135">
            <w:pPr>
              <w:spacing w:before="60" w:after="60" w:line="240" w:lineRule="auto"/>
              <w:rPr>
                <w:color w:val="FF0000"/>
              </w:rPr>
            </w:pPr>
            <w:r w:rsidRPr="00276A7C">
              <w:rPr>
                <w:color w:val="FF0000"/>
              </w:rPr>
              <w:t>111</w:t>
            </w:r>
          </w:p>
        </w:tc>
      </w:tr>
      <w:tr w:rsidR="006526EE" w:rsidRPr="0093729C" w14:paraId="340658F3" w14:textId="77777777" w:rsidTr="00383135">
        <w:trPr>
          <w:trHeight w:val="453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9D49A49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Police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C2FE1F8" w14:textId="06C8A76B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b/>
                <w:color w:val="0070C0"/>
              </w:rPr>
              <w:t>Non-emergency</w:t>
            </w:r>
            <w:r w:rsidRPr="0093729C">
              <w:rPr>
                <w:color w:val="0070C0"/>
              </w:rPr>
              <w:t xml:space="preserve"> 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3FCE640" w14:textId="5ACB76EE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</w:tcPr>
          <w:p w14:paraId="1819E22B" w14:textId="4A9E781B" w:rsidR="006526EE" w:rsidRPr="0093729C" w:rsidRDefault="00CB149F" w:rsidP="00383135">
            <w:pPr>
              <w:pStyle w:val="Table"/>
              <w:rPr>
                <w:color w:val="0070C0"/>
              </w:rPr>
            </w:pPr>
            <w:r>
              <w:rPr>
                <w:color w:val="0070C0"/>
              </w:rPr>
              <w:t>105</w:t>
            </w:r>
          </w:p>
        </w:tc>
      </w:tr>
      <w:tr w:rsidR="006526EE" w:rsidRPr="0093729C" w14:paraId="773965B9" w14:textId="77777777" w:rsidTr="00383135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EE38C05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Xxxx Hospital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A7F4B78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07F2884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421555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</w:tr>
      <w:tr w:rsidR="006526EE" w:rsidRPr="0093729C" w14:paraId="76C7B45D" w14:textId="77777777" w:rsidTr="00383135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000502F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Nearest Medical Centre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710FD27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Open hours?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1CCB887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5CFFA71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</w:tr>
      <w:tr w:rsidR="006526EE" w:rsidRPr="0093729C" w14:paraId="434D066B" w14:textId="77777777" w:rsidTr="00383135">
        <w:trPr>
          <w:cantSplit/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65F4287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24 Hour Surgery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F8820DD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24 hrs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461A6BC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1465C3A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</w:tr>
      <w:tr w:rsidR="006526EE" w:rsidRPr="0093729C" w14:paraId="3700A037" w14:textId="77777777" w:rsidTr="00383135">
        <w:trPr>
          <w:trHeight w:val="255"/>
        </w:trPr>
        <w:tc>
          <w:tcPr>
            <w:tcW w:w="216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CFC1F8B" w14:textId="77777777" w:rsidR="006526EE" w:rsidRPr="009D5799" w:rsidRDefault="006526EE" w:rsidP="00383135">
            <w:pPr>
              <w:rPr>
                <w:rFonts w:cs="Arial"/>
                <w:color w:val="0070C0"/>
                <w:sz w:val="20"/>
                <w:szCs w:val="20"/>
              </w:rPr>
            </w:pPr>
            <w:r w:rsidRPr="009D5799">
              <w:rPr>
                <w:color w:val="0070C0"/>
                <w:sz w:val="20"/>
                <w:szCs w:val="20"/>
              </w:rPr>
              <w:t>Urgent Pharmacy</w:t>
            </w:r>
          </w:p>
        </w:tc>
        <w:tc>
          <w:tcPr>
            <w:tcW w:w="351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F530E2E" w14:textId="77777777" w:rsidR="006526EE" w:rsidRPr="0093729C" w:rsidRDefault="006526EE" w:rsidP="0038313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5529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53F01F" w14:textId="77777777" w:rsidR="006526EE" w:rsidRPr="0093729C" w:rsidRDefault="006526EE" w:rsidP="0038313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F2FC761" w14:textId="77777777" w:rsidR="006526EE" w:rsidRPr="0093729C" w:rsidRDefault="006526EE" w:rsidP="00383135">
            <w:pPr>
              <w:rPr>
                <w:rFonts w:cs="Arial"/>
                <w:color w:val="0070C0"/>
                <w:sz w:val="16"/>
              </w:rPr>
            </w:pPr>
          </w:p>
        </w:tc>
      </w:tr>
      <w:tr w:rsidR="006526EE" w:rsidRPr="0093729C" w14:paraId="5C8573FA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E0F3EDD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Poison Centre</w:t>
            </w:r>
          </w:p>
        </w:tc>
        <w:tc>
          <w:tcPr>
            <w:tcW w:w="3510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9EB78CF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864C7A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030D5C3" w14:textId="77777777" w:rsidR="006526EE" w:rsidRPr="009D5799" w:rsidRDefault="006526EE" w:rsidP="00383135">
            <w:pPr>
              <w:keepNext/>
              <w:spacing w:before="60" w:after="120" w:line="240" w:lineRule="auto"/>
              <w:outlineLvl w:val="3"/>
              <w:rPr>
                <w:rFonts w:cs="Arial"/>
                <w:bCs/>
                <w:color w:val="0070C0"/>
                <w:sz w:val="20"/>
                <w:lang w:eastAsia="en-AU"/>
              </w:rPr>
            </w:pPr>
            <w:r w:rsidRPr="0093729C">
              <w:rPr>
                <w:rFonts w:cs="Arial"/>
                <w:color w:val="0070C0"/>
                <w:sz w:val="20"/>
                <w:lang w:eastAsia="en-AU"/>
              </w:rPr>
              <w:t>0800 POISON</w:t>
            </w:r>
            <w:r w:rsidRPr="0093729C">
              <w:rPr>
                <w:rFonts w:cs="Arial"/>
                <w:bCs/>
                <w:color w:val="0070C0"/>
                <w:sz w:val="20"/>
                <w:lang w:eastAsia="en-AU"/>
              </w:rPr>
              <w:t xml:space="preserve"> (0800 764 766)</w:t>
            </w:r>
          </w:p>
        </w:tc>
      </w:tr>
    </w:tbl>
    <w:p w14:paraId="06BF2B5F" w14:textId="77777777" w:rsidR="006526EE" w:rsidRPr="0093729C" w:rsidRDefault="006526EE" w:rsidP="006526EE"/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5778"/>
        <w:gridCol w:w="4395"/>
        <w:gridCol w:w="2551"/>
      </w:tblGrid>
      <w:tr w:rsidR="006526EE" w:rsidRPr="0093729C" w14:paraId="74C3AECF" w14:textId="77777777" w:rsidTr="00383135">
        <w:trPr>
          <w:trHeight w:val="187"/>
        </w:trPr>
        <w:tc>
          <w:tcPr>
            <w:tcW w:w="14884" w:type="dxa"/>
            <w:gridSpan w:val="4"/>
            <w:tcBorders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EEF7E0D" w14:textId="77777777" w:rsidR="006526EE" w:rsidRPr="0093729C" w:rsidRDefault="006526EE" w:rsidP="00383135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Organisation contacts</w:t>
            </w:r>
          </w:p>
        </w:tc>
      </w:tr>
      <w:tr w:rsidR="006526EE" w:rsidRPr="0093729C" w14:paraId="65D6FBFD" w14:textId="77777777" w:rsidTr="00383135">
        <w:trPr>
          <w:trHeight w:val="187"/>
        </w:trPr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2161F3B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5B8E0CA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Name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09494BA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 xml:space="preserve">Email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F1A7A69" w14:textId="77777777" w:rsidR="006526EE" w:rsidRPr="0093729C" w:rsidRDefault="006526EE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</w:tr>
      <w:tr w:rsidR="006526EE" w:rsidRPr="0093729C" w14:paraId="6DEFC8CC" w14:textId="77777777" w:rsidTr="00383135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38DFDD8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Organisation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4FEE47" w14:textId="77777777" w:rsidR="006526EE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Office</w:t>
            </w:r>
            <w:r>
              <w:rPr>
                <w:color w:val="0070C0"/>
              </w:rPr>
              <w:t xml:space="preserve"> Ph</w:t>
            </w:r>
          </w:p>
          <w:p w14:paraId="0A751D72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Sat Phone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9F7576F" w14:textId="77777777" w:rsidR="006526EE" w:rsidRPr="0093729C" w:rsidRDefault="006526EE" w:rsidP="00383135">
            <w:pPr>
              <w:pStyle w:val="Table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0E21FEE" w14:textId="77777777" w:rsidR="006526EE" w:rsidRPr="0093729C" w:rsidRDefault="006526EE" w:rsidP="00383135">
            <w:pPr>
              <w:pStyle w:val="Table"/>
            </w:pPr>
          </w:p>
        </w:tc>
      </w:tr>
      <w:tr w:rsidR="006526EE" w:rsidRPr="0093729C" w14:paraId="6CA59DA3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2F7240F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>
              <w:rPr>
                <w:color w:val="0070C0"/>
              </w:rPr>
              <w:t>Duty Manager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E2F274A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Names of people who will need to know about an emergency (who are not next of kin)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2034BE6" w14:textId="77777777" w:rsidR="006526EE" w:rsidRPr="0093729C" w:rsidRDefault="006526EE" w:rsidP="00383135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383A6E0" w14:textId="77777777" w:rsidR="006526EE" w:rsidRPr="0093729C" w:rsidRDefault="006526EE" w:rsidP="00383135">
            <w:pPr>
              <w:pStyle w:val="Table"/>
            </w:pPr>
            <w:r w:rsidRPr="0093729C">
              <w:t xml:space="preserve"> </w:t>
            </w:r>
          </w:p>
        </w:tc>
      </w:tr>
      <w:tr w:rsidR="006526EE" w:rsidRPr="0093729C" w14:paraId="74C743D4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89D743F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B815C72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On Call Phone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CC446CC" w14:textId="77777777" w:rsidR="006526EE" w:rsidRPr="0093729C" w:rsidRDefault="006526EE" w:rsidP="00383135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0DCE197" w14:textId="77777777" w:rsidR="006526EE" w:rsidRPr="0093729C" w:rsidRDefault="006526EE" w:rsidP="00383135">
            <w:pPr>
              <w:pStyle w:val="Table"/>
            </w:pPr>
          </w:p>
        </w:tc>
      </w:tr>
      <w:tr w:rsidR="006526EE" w:rsidRPr="0093729C" w14:paraId="246393A4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B822463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  <w:r>
              <w:rPr>
                <w:color w:val="0070C0"/>
              </w:rPr>
              <w:t>Legal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ABAB3EB" w14:textId="77777777" w:rsidR="006526EE" w:rsidRPr="0093729C" w:rsidRDefault="006526EE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79522ED" w14:textId="77777777" w:rsidR="006526EE" w:rsidRPr="0093729C" w:rsidRDefault="006526EE" w:rsidP="00383135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F69AECB" w14:textId="77777777" w:rsidR="006526EE" w:rsidRPr="0093729C" w:rsidRDefault="006526EE" w:rsidP="00383135">
            <w:pPr>
              <w:pStyle w:val="Table"/>
            </w:pPr>
          </w:p>
        </w:tc>
      </w:tr>
      <w:tr w:rsidR="006526EE" w:rsidRPr="0093729C" w14:paraId="7A656BD6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B23B1A7" w14:textId="77777777" w:rsidR="006526EE" w:rsidRPr="0093729C" w:rsidRDefault="006526EE" w:rsidP="00383135">
            <w:pPr>
              <w:rPr>
                <w:rFonts w:cs="Arial"/>
                <w:color w:val="0070C0"/>
                <w:sz w:val="20"/>
                <w:szCs w:val="20"/>
              </w:rPr>
            </w:pPr>
            <w:r w:rsidRPr="0093729C">
              <w:rPr>
                <w:rFonts w:cs="Arial"/>
                <w:color w:val="0070C0"/>
                <w:sz w:val="20"/>
                <w:szCs w:val="20"/>
              </w:rPr>
              <w:t>Insurance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3631A8D" w14:textId="77777777" w:rsidR="006526EE" w:rsidRPr="0093729C" w:rsidRDefault="006526EE" w:rsidP="00383135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 xml:space="preserve"> 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BFE669E" w14:textId="77777777" w:rsidR="006526EE" w:rsidRPr="0093729C" w:rsidRDefault="006526EE" w:rsidP="00383135">
            <w:pPr>
              <w:rPr>
                <w:rFonts w:cs="Arial"/>
                <w:sz w:val="16"/>
              </w:rPr>
            </w:pPr>
            <w:r w:rsidRPr="0093729C">
              <w:rPr>
                <w:rFonts w:cs="Arial"/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B39B9A" w14:textId="77777777" w:rsidR="006526EE" w:rsidRPr="0093729C" w:rsidRDefault="006526EE" w:rsidP="00383135">
            <w:pPr>
              <w:rPr>
                <w:rFonts w:cs="Arial"/>
                <w:sz w:val="16"/>
              </w:rPr>
            </w:pPr>
            <w:r w:rsidRPr="0093729C">
              <w:rPr>
                <w:rFonts w:cs="Arial"/>
                <w:sz w:val="16"/>
              </w:rPr>
              <w:t xml:space="preserve"> </w:t>
            </w:r>
          </w:p>
        </w:tc>
      </w:tr>
    </w:tbl>
    <w:p w14:paraId="5FB0825E" w14:textId="77777777" w:rsidR="002B14D2" w:rsidRPr="0093729C" w:rsidRDefault="002B14D2" w:rsidP="002B14D2"/>
    <w:tbl>
      <w:tblPr>
        <w:tblW w:w="1499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7"/>
        <w:gridCol w:w="1876"/>
        <w:gridCol w:w="1867"/>
        <w:gridCol w:w="2552"/>
        <w:gridCol w:w="2552"/>
        <w:gridCol w:w="604"/>
        <w:gridCol w:w="567"/>
        <w:gridCol w:w="672"/>
        <w:gridCol w:w="2021"/>
        <w:gridCol w:w="851"/>
        <w:gridCol w:w="1417"/>
      </w:tblGrid>
      <w:tr w:rsidR="002B14D2" w:rsidRPr="0093729C" w14:paraId="703DBFB5" w14:textId="77777777" w:rsidTr="00381126">
        <w:trPr>
          <w:trHeight w:val="466"/>
          <w:jc w:val="center"/>
        </w:trPr>
        <w:tc>
          <w:tcPr>
            <w:tcW w:w="9464" w:type="dxa"/>
            <w:gridSpan w:val="7"/>
            <w:tcBorders>
              <w:bottom w:val="dotted" w:sz="4" w:space="0" w:color="auto"/>
            </w:tcBorders>
          </w:tcPr>
          <w:p w14:paraId="67C2AA01" w14:textId="6EDE3BCC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br w:type="page"/>
            </w: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BA3BC7">
              <w:rPr>
                <w:rFonts w:cs="Arial"/>
                <w:b/>
                <w:color w:val="002060"/>
                <w:sz w:val="28"/>
                <w:szCs w:val="28"/>
                <w:lang w:val="en-US"/>
              </w:rPr>
              <w:t>Participant details/register:</w:t>
            </w:r>
          </w:p>
          <w:p w14:paraId="3200DB61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All participants including leaders, assistants, parents, helpers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</w:tcPr>
          <w:p w14:paraId="65ECEB1B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</w:tcPr>
          <w:p w14:paraId="4D0466F7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14:paraId="3CEEEABF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17" w:type="dxa"/>
            <w:tcBorders>
              <w:bottom w:val="dotted" w:sz="4" w:space="0" w:color="auto"/>
            </w:tcBorders>
            <w:shd w:val="clear" w:color="auto" w:fill="auto"/>
          </w:tcPr>
          <w:p w14:paraId="34B07322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2B14D2" w:rsidRPr="0093729C" w14:paraId="576084A4" w14:textId="77777777" w:rsidTr="00381126">
        <w:trPr>
          <w:trHeight w:val="466"/>
          <w:jc w:val="center"/>
        </w:trPr>
        <w:tc>
          <w:tcPr>
            <w:tcW w:w="9464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BF0733A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  <w:p w14:paraId="22811DE9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E654311" w14:textId="77777777" w:rsidR="002B14D2" w:rsidRPr="0093729C" w:rsidRDefault="002B14D2" w:rsidP="00381126">
            <w:pPr>
              <w:spacing w:line="240" w:lineRule="auto"/>
              <w:jc w:val="right"/>
              <w:rPr>
                <w:szCs w:val="24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DCAD1B3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8DB706F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7512D6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2B14D2" w:rsidRPr="0093729C" w14:paraId="5FF4730B" w14:textId="77777777" w:rsidTr="003811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2"/>
          <w:wBefore w:w="13" w:type="dxa"/>
          <w:trHeight w:val="187"/>
          <w:jc w:val="center"/>
        </w:trPr>
        <w:tc>
          <w:tcPr>
            <w:tcW w:w="1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CCD6CCF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</w:rPr>
            </w:pPr>
            <w:r w:rsidRPr="0093729C">
              <w:rPr>
                <w:rFonts w:eastAsia="Arial Unicode MS"/>
                <w:sz w:val="21"/>
              </w:rPr>
              <w:t>Participant Name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D403E2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Role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A5E844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Emergency Contact (next of kin, guardian, spouse etc)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ECC5982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Address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092C424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97B72EC" w14:textId="77777777" w:rsidR="002B14D2" w:rsidRPr="0093729C" w:rsidRDefault="002B14D2" w:rsidP="00381126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Critical Personal information</w:t>
            </w:r>
          </w:p>
        </w:tc>
      </w:tr>
      <w:tr w:rsidR="002B14D2" w:rsidRPr="0093729C" w14:paraId="76575237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362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FEE4663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330F1231" w14:textId="2D7AE940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>e.g.</w:t>
            </w:r>
            <w:r w:rsidR="00762C3F">
              <w:rPr>
                <w:rFonts w:cs="Arial"/>
                <w:color w:val="0070C0"/>
                <w:sz w:val="16"/>
              </w:rPr>
              <w:t>,</w:t>
            </w:r>
            <w:r w:rsidRPr="0093729C">
              <w:rPr>
                <w:rFonts w:cs="Arial"/>
                <w:color w:val="0070C0"/>
                <w:sz w:val="16"/>
              </w:rPr>
              <w:t xml:space="preserve"> participant, leader, parents/guardians, 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6439AD8D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3C3EC9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E57313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52071FAF" w14:textId="7C323728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>Allergies, disabilities, medical conditions, medications carried</w:t>
            </w:r>
            <w:r w:rsidR="00762C3F">
              <w:rPr>
                <w:rFonts w:cs="Arial"/>
                <w:color w:val="0070C0"/>
                <w:sz w:val="16"/>
              </w:rPr>
              <w:t>,</w:t>
            </w:r>
            <w:r w:rsidRPr="0093729C">
              <w:rPr>
                <w:rFonts w:cs="Arial"/>
                <w:color w:val="0070C0"/>
                <w:sz w:val="16"/>
              </w:rPr>
              <w:t xml:space="preserve"> etc</w:t>
            </w:r>
          </w:p>
        </w:tc>
      </w:tr>
      <w:tr w:rsidR="002B14D2" w:rsidRPr="0093729C" w14:paraId="5723AC38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EF9F96D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E27E6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16F00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D04385B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5F2CAC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5A3EB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01ED895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E92C8B9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2B15A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FEAAD9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9115DDA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4A6DCD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634A1B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40110BF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679FD3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6B375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38098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0D388D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E3499E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014D5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35C6ED16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7EC38D1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4C841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73475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7855D53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25A2F3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D31B3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43A3633D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B823E02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91A479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5F965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2166B8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1280C9D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788C1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6C8A86DA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E22FD8A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6583E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83116A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33FBBB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F113BC4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2E915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761DB9CD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96447A4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1D2E8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8EC39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0F33E52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EAA930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D63E3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DF54974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D6DF2B1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046F02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23593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621B93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6CB5C1B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994B94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14AC7834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60FB511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A2236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359C55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BB4842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0D014F3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C0634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04DE0AC4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78C1039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57306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E997A6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66B6AD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1ED673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9C43B4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6BE6B844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54FB86A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62A66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97C0C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DCC2F3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D3D5543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FCA8D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459A89AE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D37F953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6498E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4BA9A5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6B7E7D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8463F8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010E9D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2A9997B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4A0C096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09154E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8330D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4F6A53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52C1BE5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370AE3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A02BC0B" w14:textId="77777777" w:rsidTr="0038112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F71D68D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40DB6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2CF141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3301C5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7BCD5C7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6223C3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00427AAE" w14:textId="77777777" w:rsidTr="006526E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5F4C16C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AD1464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F41718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226DA99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79CE21F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9B7E20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772F4257" w14:textId="77777777" w:rsidTr="006526E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1690BCD" w14:textId="77777777" w:rsidR="002B14D2" w:rsidRPr="0093729C" w:rsidRDefault="002B14D2" w:rsidP="00381126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7FD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C83C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C75835D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33D6379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E6E2" w14:textId="77777777" w:rsidR="002B14D2" w:rsidRPr="0093729C" w:rsidRDefault="002B14D2" w:rsidP="00381126">
            <w:pPr>
              <w:rPr>
                <w:rFonts w:cs="Arial"/>
                <w:color w:val="0070C0"/>
                <w:sz w:val="16"/>
              </w:rPr>
            </w:pPr>
          </w:p>
        </w:tc>
      </w:tr>
    </w:tbl>
    <w:p w14:paraId="6B11066E" w14:textId="77777777" w:rsidR="002B14D2" w:rsidRPr="0093729C" w:rsidRDefault="002B14D2" w:rsidP="002B14D2">
      <w:pPr>
        <w:rPr>
          <w:rFonts w:eastAsia="Calibri" w:cs="Calibri"/>
          <w:b/>
        </w:rPr>
      </w:pPr>
    </w:p>
    <w:p w14:paraId="07308980" w14:textId="77777777" w:rsidR="002B14D2" w:rsidRPr="0093729C" w:rsidRDefault="002B14D2" w:rsidP="002B14D2">
      <w:pPr>
        <w:spacing w:line="240" w:lineRule="auto"/>
        <w:rPr>
          <w:rFonts w:eastAsia="Calibri" w:cs="Calibri"/>
          <w:b/>
        </w:rPr>
      </w:pPr>
      <w:r w:rsidRPr="0093729C">
        <w:rPr>
          <w:rFonts w:eastAsia="Calibri" w:cs="Calibri"/>
          <w:b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8"/>
        <w:gridCol w:w="642"/>
        <w:gridCol w:w="2395"/>
        <w:gridCol w:w="742"/>
        <w:gridCol w:w="1441"/>
      </w:tblGrid>
      <w:tr w:rsidR="002B14D2" w:rsidRPr="0093729C" w14:paraId="794F6650" w14:textId="77777777" w:rsidTr="00381126">
        <w:trPr>
          <w:trHeight w:val="466"/>
          <w:jc w:val="center"/>
        </w:trPr>
        <w:tc>
          <w:tcPr>
            <w:tcW w:w="9718" w:type="dxa"/>
            <w:shd w:val="clear" w:color="auto" w:fill="auto"/>
          </w:tcPr>
          <w:p w14:paraId="6C179763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BA3BC7">
              <w:rPr>
                <w:rFonts w:cs="Arial"/>
                <w:b/>
                <w:color w:val="002060"/>
                <w:sz w:val="28"/>
                <w:szCs w:val="28"/>
                <w:lang w:val="en-US"/>
              </w:rPr>
              <w:t>Site/Area Map</w:t>
            </w:r>
            <w:r w:rsidR="00120531" w:rsidRPr="00BA3BC7">
              <w:rPr>
                <w:rFonts w:cs="Arial"/>
                <w:b/>
                <w:color w:val="002060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642" w:type="dxa"/>
            <w:shd w:val="clear" w:color="auto" w:fill="auto"/>
          </w:tcPr>
          <w:p w14:paraId="6017B164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95" w:type="dxa"/>
          </w:tcPr>
          <w:p w14:paraId="07FD300F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1729640D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41" w:type="dxa"/>
            <w:shd w:val="clear" w:color="auto" w:fill="auto"/>
          </w:tcPr>
          <w:p w14:paraId="29F00DD5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76150544" w14:textId="77777777" w:rsidR="002B14D2" w:rsidRPr="0093729C" w:rsidRDefault="002B14D2" w:rsidP="002B14D2">
      <w:pPr>
        <w:rPr>
          <w:rFonts w:eastAsia="Calibri" w:cs="Calibri"/>
          <w:b/>
        </w:rPr>
      </w:pPr>
    </w:p>
    <w:p w14:paraId="1F780BCC" w14:textId="77777777" w:rsidR="002B14D2" w:rsidRPr="0093729C" w:rsidRDefault="002B14D2" w:rsidP="002B14D2">
      <w:pPr>
        <w:rPr>
          <w:rFonts w:eastAsia="Calibri" w:cs="Calibri"/>
          <w:i/>
        </w:rPr>
      </w:pPr>
      <w:r w:rsidRPr="0093729C">
        <w:rPr>
          <w:rFonts w:eastAsia="Calibri" w:cs="Calibri"/>
          <w:b/>
        </w:rPr>
        <w:t>Site/Area Map.</w:t>
      </w:r>
      <w:r w:rsidRPr="0093729C">
        <w:rPr>
          <w:rFonts w:eastAsia="Calibri" w:cs="Calibri"/>
        </w:rPr>
        <w:t xml:space="preserve"> </w:t>
      </w:r>
      <w:r w:rsidRPr="0093729C">
        <w:rPr>
          <w:rFonts w:eastAsia="Calibri" w:cs="Calibri"/>
          <w:i/>
        </w:rPr>
        <w:t>Dra</w:t>
      </w:r>
      <w:r>
        <w:rPr>
          <w:rFonts w:eastAsia="Calibri" w:cs="Calibri"/>
          <w:i/>
        </w:rPr>
        <w:t>w</w:t>
      </w:r>
      <w:r w:rsidRPr="0093729C">
        <w:rPr>
          <w:rFonts w:eastAsia="Calibri" w:cs="Calibri"/>
          <w:i/>
        </w:rPr>
        <w:t xml:space="preserve">, paste </w:t>
      </w:r>
      <w:r>
        <w:rPr>
          <w:rFonts w:eastAsia="Calibri" w:cs="Calibri"/>
          <w:i/>
        </w:rPr>
        <w:t>or</w:t>
      </w:r>
      <w:r w:rsidRPr="0093729C">
        <w:rPr>
          <w:rFonts w:eastAsia="Calibri" w:cs="Calibri"/>
          <w:i/>
        </w:rPr>
        <w:t xml:space="preserve"> attach in a map, diagram or photo of your site and note the followi</w:t>
      </w:r>
      <w:r w:rsidR="00120531">
        <w:rPr>
          <w:rFonts w:eastAsia="Calibri" w:cs="Calibri"/>
          <w:i/>
        </w:rPr>
        <w:t>ng (if relevant): access points, h</w:t>
      </w:r>
      <w:r w:rsidRPr="0093729C">
        <w:rPr>
          <w:rFonts w:eastAsia="Calibri" w:cs="Calibri"/>
          <w:i/>
        </w:rPr>
        <w:t>azard/out of bounds areas, emergency evacuation/exit points, key locations, locations of landline phones/areas with/without cell reception, emergency service access points and addresses/heli landing area, traffic/parking areas, toilets, water sources, emergency meeting areas, activity areas, drinking water sources, flammable storage areas.</w:t>
      </w:r>
    </w:p>
    <w:p w14:paraId="5B6961F5" w14:textId="77777777" w:rsidR="002B14D2" w:rsidRPr="0093729C" w:rsidRDefault="00120531" w:rsidP="002B14D2"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A8FD46" wp14:editId="4E094E5B">
                <wp:simplePos x="0" y="0"/>
                <wp:positionH relativeFrom="column">
                  <wp:posOffset>194310</wp:posOffset>
                </wp:positionH>
                <wp:positionV relativeFrom="paragraph">
                  <wp:posOffset>113665</wp:posOffset>
                </wp:positionV>
                <wp:extent cx="7719060" cy="4384675"/>
                <wp:effectExtent l="0" t="0" r="27940" b="349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 flipV="1">
                          <a:off x="0" y="0"/>
                          <a:ext cx="7719060" cy="4384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4472C4"/>
                          </a:solidFill>
                        </a:ln>
                        <a:effectLst/>
                      </wps:spPr>
                      <wps:txbx>
                        <w:txbxContent>
                          <w:p w14:paraId="41DF5BD9" w14:textId="77777777" w:rsidR="00960E6A" w:rsidRDefault="00960E6A" w:rsidP="002B14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0A8FD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3pt;margin-top:8.95pt;width:607.8pt;height:345.25pt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" filled="f" strokecolor="#4472c4">
                <v:path arrowok="t"/>
                <v:textbox>
                  <w:txbxContent>
                    <w:p w14:paraId="41DF5BD9" w14:textId="77777777" w:rsidR="00960E6A" w:rsidRDefault="00960E6A" w:rsidP="002B14D2"/>
                  </w:txbxContent>
                </v:textbox>
                <w10:wrap type="square"/>
              </v:shape>
            </w:pict>
          </mc:Fallback>
        </mc:AlternateContent>
      </w:r>
    </w:p>
    <w:p w14:paraId="74DFCD77" w14:textId="77777777" w:rsidR="002B14D2" w:rsidRPr="0093729C" w:rsidRDefault="002B14D2" w:rsidP="002B14D2">
      <w:pPr>
        <w:spacing w:line="240" w:lineRule="auto"/>
        <w:rPr>
          <w:rFonts w:eastAsia="Calibri" w:cs="Calibri"/>
        </w:rPr>
      </w:pPr>
      <w:r w:rsidRPr="0093729C">
        <w:rPr>
          <w:rFonts w:eastAsia="Calibri" w:cs="Calibri"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428"/>
        <w:gridCol w:w="567"/>
        <w:gridCol w:w="2737"/>
        <w:gridCol w:w="742"/>
        <w:gridCol w:w="1464"/>
      </w:tblGrid>
      <w:tr w:rsidR="002B14D2" w:rsidRPr="0093729C" w14:paraId="1D5EB8F0" w14:textId="77777777" w:rsidTr="00381126">
        <w:trPr>
          <w:trHeight w:val="466"/>
          <w:jc w:val="center"/>
        </w:trPr>
        <w:tc>
          <w:tcPr>
            <w:tcW w:w="9428" w:type="dxa"/>
            <w:shd w:val="clear" w:color="auto" w:fill="auto"/>
          </w:tcPr>
          <w:p w14:paraId="48DA49C9" w14:textId="77777777" w:rsidR="002B14D2" w:rsidRPr="0093729C" w:rsidRDefault="002B14D2" w:rsidP="00381126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BA3BC7">
              <w:rPr>
                <w:rFonts w:cs="Arial"/>
                <w:b/>
                <w:color w:val="002060"/>
                <w:sz w:val="28"/>
                <w:szCs w:val="28"/>
                <w:lang w:val="en-US"/>
              </w:rPr>
              <w:t>Resources and Equipment</w:t>
            </w:r>
            <w:r w:rsidR="003A5C00" w:rsidRPr="00BA3BC7">
              <w:rPr>
                <w:rFonts w:cs="Arial"/>
                <w:b/>
                <w:color w:val="002060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567" w:type="dxa"/>
            <w:shd w:val="clear" w:color="auto" w:fill="auto"/>
          </w:tcPr>
          <w:p w14:paraId="794D9216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737" w:type="dxa"/>
          </w:tcPr>
          <w:p w14:paraId="2FEA4FAD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4AFF7916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45D527A5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55E99A6A" w14:textId="77777777" w:rsidR="002B14D2" w:rsidRPr="0093729C" w:rsidRDefault="002B14D2" w:rsidP="002B14D2">
      <w:pPr>
        <w:rPr>
          <w:rFonts w:eastAsia="Calibri" w:cs="Calibri"/>
          <w:b/>
        </w:rPr>
      </w:pPr>
    </w:p>
    <w:p w14:paraId="7DD5BC6E" w14:textId="77777777" w:rsidR="002B14D2" w:rsidRPr="0093729C" w:rsidRDefault="002B14D2" w:rsidP="002B14D2">
      <w:pPr>
        <w:rPr>
          <w:rFonts w:eastAsia="Calibri" w:cs="Calibri"/>
          <w:i/>
        </w:rPr>
      </w:pPr>
      <w:r w:rsidRPr="0093729C">
        <w:rPr>
          <w:rFonts w:eastAsia="Calibri" w:cs="Calibri"/>
          <w:i/>
        </w:rPr>
        <w:t>A summary of the resources and equipment that are essential for running the activity safely and distinct from generic outdoor activity equipment. Add to these for the specific event.</w:t>
      </w:r>
    </w:p>
    <w:p w14:paraId="0BAAC5B2" w14:textId="77777777" w:rsidR="002B14D2" w:rsidRDefault="002B14D2" w:rsidP="002B14D2">
      <w:pPr>
        <w:numPr>
          <w:ilvl w:val="0"/>
          <w:numId w:val="24"/>
        </w:numPr>
      </w:pPr>
      <w:r w:rsidRPr="0093729C">
        <w:t xml:space="preserve">Participant </w:t>
      </w:r>
    </w:p>
    <w:p w14:paraId="316EE959" w14:textId="77777777" w:rsidR="00765624" w:rsidRPr="0093729C" w:rsidRDefault="00765624" w:rsidP="00765624">
      <w:pPr>
        <w:ind w:left="720"/>
      </w:pPr>
    </w:p>
    <w:p w14:paraId="06FAD134" w14:textId="77777777" w:rsidR="002B14D2" w:rsidRDefault="002B14D2" w:rsidP="002B14D2">
      <w:pPr>
        <w:numPr>
          <w:ilvl w:val="0"/>
          <w:numId w:val="24"/>
        </w:numPr>
      </w:pPr>
      <w:r w:rsidRPr="0093729C">
        <w:t>Group</w:t>
      </w:r>
    </w:p>
    <w:p w14:paraId="5F387182" w14:textId="77777777" w:rsidR="00765624" w:rsidRPr="0093729C" w:rsidRDefault="00765624" w:rsidP="00765624"/>
    <w:p w14:paraId="13677C38" w14:textId="77777777" w:rsidR="002B14D2" w:rsidRDefault="002B14D2" w:rsidP="002B14D2">
      <w:pPr>
        <w:numPr>
          <w:ilvl w:val="0"/>
          <w:numId w:val="24"/>
        </w:numPr>
      </w:pPr>
      <w:r w:rsidRPr="0093729C">
        <w:t>Leader</w:t>
      </w:r>
    </w:p>
    <w:p w14:paraId="04152AB8" w14:textId="77777777" w:rsidR="00765624" w:rsidRPr="0093729C" w:rsidRDefault="00765624" w:rsidP="00765624"/>
    <w:p w14:paraId="3B147510" w14:textId="77777777" w:rsidR="002B14D2" w:rsidRPr="0093729C" w:rsidRDefault="00765624" w:rsidP="002B14D2">
      <w:pPr>
        <w:numPr>
          <w:ilvl w:val="0"/>
          <w:numId w:val="24"/>
        </w:numPr>
      </w:pPr>
      <w:r>
        <w:t>E</w:t>
      </w:r>
      <w:r w:rsidR="002B14D2" w:rsidRPr="0093729C">
        <w:t>mergency</w:t>
      </w:r>
    </w:p>
    <w:p w14:paraId="1ADBC4B3" w14:textId="77777777" w:rsidR="002B14D2" w:rsidRPr="0093729C" w:rsidRDefault="003A5C00" w:rsidP="00960E6A">
      <w:pPr>
        <w:spacing w:line="240" w:lineRule="auto"/>
      </w:pPr>
      <w: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3"/>
        <w:gridCol w:w="708"/>
        <w:gridCol w:w="2252"/>
        <w:gridCol w:w="742"/>
        <w:gridCol w:w="1453"/>
      </w:tblGrid>
      <w:tr w:rsidR="002B14D2" w:rsidRPr="0093729C" w14:paraId="6A86CB23" w14:textId="77777777" w:rsidTr="00381126">
        <w:trPr>
          <w:trHeight w:val="466"/>
          <w:jc w:val="center"/>
        </w:trPr>
        <w:tc>
          <w:tcPr>
            <w:tcW w:w="9783" w:type="dxa"/>
            <w:shd w:val="clear" w:color="auto" w:fill="auto"/>
          </w:tcPr>
          <w:p w14:paraId="7C15D15A" w14:textId="77777777" w:rsidR="002B14D2" w:rsidRPr="0093729C" w:rsidRDefault="002B14D2" w:rsidP="00960E6A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BA3BC7">
              <w:rPr>
                <w:rFonts w:cs="Arial"/>
                <w:b/>
                <w:color w:val="002060"/>
                <w:sz w:val="28"/>
                <w:szCs w:val="28"/>
                <w:lang w:val="en-US"/>
              </w:rPr>
              <w:t xml:space="preserve">Post </w:t>
            </w:r>
            <w:r w:rsidR="00960E6A" w:rsidRPr="00BA3BC7">
              <w:rPr>
                <w:rFonts w:cs="Arial"/>
                <w:b/>
                <w:color w:val="002060"/>
                <w:sz w:val="28"/>
                <w:szCs w:val="28"/>
                <w:lang w:val="en-US"/>
              </w:rPr>
              <w:t>Event</w:t>
            </w:r>
            <w:r w:rsidRPr="00BA3BC7">
              <w:rPr>
                <w:rFonts w:cs="Arial"/>
                <w:b/>
                <w:color w:val="002060"/>
                <w:sz w:val="28"/>
                <w:szCs w:val="28"/>
                <w:lang w:val="en-US"/>
              </w:rPr>
              <w:t xml:space="preserve"> Review</w:t>
            </w:r>
            <w:r w:rsidR="002325EE" w:rsidRPr="00BA3BC7">
              <w:rPr>
                <w:rFonts w:cs="Arial"/>
                <w:b/>
                <w:color w:val="002060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708" w:type="dxa"/>
            <w:shd w:val="clear" w:color="auto" w:fill="auto"/>
          </w:tcPr>
          <w:p w14:paraId="6C0D7117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252" w:type="dxa"/>
          </w:tcPr>
          <w:p w14:paraId="5AB861E3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6E9015E8" w14:textId="77777777" w:rsidR="002B14D2" w:rsidRPr="0093729C" w:rsidRDefault="002B14D2" w:rsidP="00381126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53" w:type="dxa"/>
            <w:shd w:val="clear" w:color="auto" w:fill="auto"/>
          </w:tcPr>
          <w:p w14:paraId="28A55A52" w14:textId="77777777" w:rsidR="002B14D2" w:rsidRPr="0093729C" w:rsidRDefault="002B14D2" w:rsidP="00381126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502BE544" w14:textId="77777777" w:rsidR="002B14D2" w:rsidRPr="0093729C" w:rsidRDefault="002B14D2" w:rsidP="002B14D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7"/>
        <w:gridCol w:w="11221"/>
      </w:tblGrid>
      <w:tr w:rsidR="002B14D2" w:rsidRPr="0093729C" w14:paraId="7D936026" w14:textId="77777777" w:rsidTr="00960E6A">
        <w:trPr>
          <w:trHeight w:val="613"/>
          <w:jc w:val="center"/>
        </w:trPr>
        <w:tc>
          <w:tcPr>
            <w:tcW w:w="3717" w:type="dxa"/>
            <w:shd w:val="clear" w:color="auto" w:fill="D9D9D9"/>
          </w:tcPr>
          <w:p w14:paraId="3F073C97" w14:textId="77777777" w:rsidR="002B14D2" w:rsidRPr="0093729C" w:rsidRDefault="002B14D2" w:rsidP="00381126">
            <w:r w:rsidRPr="0093729C">
              <w:t>Post Trip Review</w:t>
            </w:r>
          </w:p>
          <w:p w14:paraId="13AC535C" w14:textId="77777777" w:rsidR="002B14D2" w:rsidRPr="0093729C" w:rsidRDefault="002B14D2" w:rsidP="00381126">
            <w:pPr>
              <w:spacing w:after="120"/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 xml:space="preserve">- Critical learnings from this trip and previous trips </w:t>
            </w:r>
          </w:p>
        </w:tc>
        <w:tc>
          <w:tcPr>
            <w:tcW w:w="11221" w:type="dxa"/>
            <w:shd w:val="clear" w:color="auto" w:fill="D9D9D9"/>
          </w:tcPr>
          <w:p w14:paraId="5506B67B" w14:textId="77777777" w:rsidR="002B14D2" w:rsidRPr="0093729C" w:rsidRDefault="002B14D2" w:rsidP="00381126">
            <w:pPr>
              <w:spacing w:after="120"/>
              <w:rPr>
                <w:rFonts w:cs="Calibri"/>
                <w:sz w:val="18"/>
                <w:szCs w:val="18"/>
              </w:rPr>
            </w:pPr>
          </w:p>
        </w:tc>
      </w:tr>
      <w:tr w:rsidR="002B14D2" w:rsidRPr="0093729C" w14:paraId="22452ADB" w14:textId="77777777" w:rsidTr="00960E6A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19DC9F5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3FD9D174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66DFF592" w14:textId="77777777" w:rsidTr="00960E6A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5289D39F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0C886038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094DBC9F" w14:textId="77777777" w:rsidTr="00960E6A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38DCC8D7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0911C20A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5CB8571E" w14:textId="77777777" w:rsidTr="00960E6A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649E214" w14:textId="77777777" w:rsidR="002B14D2" w:rsidRPr="0093729C" w:rsidRDefault="002B14D2" w:rsidP="00381126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B72C339" w14:textId="77777777" w:rsidR="002B14D2" w:rsidRPr="0093729C" w:rsidRDefault="002B14D2" w:rsidP="00381126">
            <w:pPr>
              <w:rPr>
                <w:sz w:val="20"/>
                <w:szCs w:val="20"/>
              </w:rPr>
            </w:pPr>
          </w:p>
        </w:tc>
      </w:tr>
      <w:tr w:rsidR="002B14D2" w:rsidRPr="0093729C" w14:paraId="76630FF3" w14:textId="77777777" w:rsidTr="00960E6A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26F30BF1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51DE18F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57C5B1A1" w14:textId="77777777" w:rsidTr="00960E6A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5167D7C9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17CE1343" w14:textId="77777777" w:rsidR="002B14D2" w:rsidRPr="0093729C" w:rsidRDefault="002B14D2" w:rsidP="00381126">
            <w:pPr>
              <w:rPr>
                <w:rFonts w:cs="Calibri"/>
                <w:sz w:val="16"/>
                <w:szCs w:val="16"/>
              </w:rPr>
            </w:pPr>
          </w:p>
        </w:tc>
      </w:tr>
    </w:tbl>
    <w:p w14:paraId="563C417B" w14:textId="77777777" w:rsidR="002B14D2" w:rsidRPr="0093729C" w:rsidRDefault="002B14D2" w:rsidP="00765624">
      <w:pPr>
        <w:rPr>
          <w:rFonts w:eastAsia="Calibri" w:cs="Calibri"/>
        </w:rPr>
      </w:pPr>
    </w:p>
    <w:sectPr w:rsidR="002B14D2" w:rsidRPr="0093729C" w:rsidSect="00817DB6">
      <w:headerReference w:type="default" r:id="rId11"/>
      <w:footerReference w:type="even" r:id="rId12"/>
      <w:footerReference w:type="default" r:id="rId13"/>
      <w:pgSz w:w="16840" w:h="11907" w:orient="landscape"/>
      <w:pgMar w:top="1140" w:right="1140" w:bottom="1140" w:left="720" w:header="561" w:footer="6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096BA" w14:textId="77777777" w:rsidR="002218FB" w:rsidRDefault="002218FB">
      <w:pPr>
        <w:spacing w:line="240" w:lineRule="auto"/>
      </w:pPr>
      <w:r>
        <w:separator/>
      </w:r>
    </w:p>
  </w:endnote>
  <w:endnote w:type="continuationSeparator" w:id="0">
    <w:p w14:paraId="044DB472" w14:textId="77777777" w:rsidR="002218FB" w:rsidRDefault="002218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2A40B" w14:textId="77777777" w:rsidR="00960E6A" w:rsidRDefault="00960E6A" w:rsidP="00031A0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9C2511" w14:textId="77777777" w:rsidR="00960E6A" w:rsidRDefault="00960E6A" w:rsidP="00031A0E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46ECAB" w14:textId="77777777" w:rsidR="00960E6A" w:rsidRDefault="00960E6A" w:rsidP="00817DB6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240BF" w14:textId="77777777" w:rsidR="00960E6A" w:rsidRDefault="00960E6A" w:rsidP="00817DB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FF93A" w14:textId="10B1FCFE" w:rsidR="00960E6A" w:rsidRPr="007C4E59" w:rsidRDefault="00960E6A" w:rsidP="00031A0E">
    <w:pPr>
      <w:pStyle w:val="Footer"/>
      <w:pBdr>
        <w:top w:val="none" w:sz="0" w:space="0" w:color="auto"/>
        <w:bottom w:val="none" w:sz="0" w:space="0" w:color="auto"/>
      </w:pBdr>
      <w:ind w:right="360"/>
      <w:rPr>
        <w:bCs/>
        <w:iCs/>
        <w:color w:val="999999"/>
      </w:rPr>
    </w:pPr>
    <w:r w:rsidRPr="0040631A">
      <w:rPr>
        <w:bCs/>
        <w:iCs/>
        <w:color w:val="999999"/>
      </w:rPr>
      <w:fldChar w:fldCharType="begin"/>
    </w:r>
    <w:r w:rsidRPr="0040631A">
      <w:rPr>
        <w:bCs/>
        <w:iCs/>
        <w:color w:val="999999"/>
      </w:rPr>
      <w:instrText xml:space="preserve"> FILENAME </w:instrText>
    </w:r>
    <w:r w:rsidRPr="0040631A">
      <w:rPr>
        <w:bCs/>
        <w:iCs/>
        <w:color w:val="999999"/>
      </w:rPr>
      <w:fldChar w:fldCharType="separate"/>
    </w:r>
    <w:r w:rsidR="00D07B47">
      <w:rPr>
        <w:bCs/>
        <w:iCs/>
        <w:noProof/>
        <w:color w:val="999999"/>
      </w:rPr>
      <w:t xml:space="preserve">Tramping Planning Template </w:t>
    </w:r>
    <w:r w:rsidR="00F41469">
      <w:rPr>
        <w:bCs/>
        <w:iCs/>
        <w:noProof/>
        <w:color w:val="999999"/>
      </w:rPr>
      <w:t xml:space="preserve">Version 1 </w:t>
    </w:r>
    <w:r w:rsidR="00D07B47">
      <w:rPr>
        <w:bCs/>
        <w:iCs/>
        <w:noProof/>
        <w:color w:val="999999"/>
      </w:rPr>
      <w:t>2019</w:t>
    </w:r>
    <w:r w:rsidRPr="0040631A">
      <w:rPr>
        <w:bCs/>
        <w:iCs/>
        <w:color w:val="999999"/>
      </w:rPr>
      <w:fldChar w:fldCharType="end"/>
    </w:r>
    <w:r>
      <w:rPr>
        <w:bCs/>
        <w:iCs/>
        <w:color w:val="999999"/>
      </w:rPr>
      <w:t xml:space="preserve">   </w:t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 w:rsidRPr="00B86961">
      <w:rPr>
        <w:rFonts w:ascii="Times New Roman" w:hAnsi="Times New Roman"/>
        <w:bCs/>
        <w:iCs/>
        <w:color w:val="999999"/>
      </w:rPr>
      <w:t xml:space="preserve">Page </w:t>
    </w:r>
    <w:r w:rsidRPr="00B86961">
      <w:rPr>
        <w:rFonts w:ascii="Times New Roman" w:hAnsi="Times New Roman"/>
        <w:bCs/>
        <w:iCs/>
        <w:color w:val="999999"/>
      </w:rPr>
      <w:fldChar w:fldCharType="begin"/>
    </w:r>
    <w:r w:rsidRPr="00B86961">
      <w:rPr>
        <w:rFonts w:ascii="Times New Roman" w:hAnsi="Times New Roman"/>
        <w:bCs/>
        <w:iCs/>
        <w:color w:val="999999"/>
      </w:rPr>
      <w:instrText xml:space="preserve"> PAGE </w:instrText>
    </w:r>
    <w:r w:rsidRPr="00B86961">
      <w:rPr>
        <w:rFonts w:ascii="Times New Roman" w:hAnsi="Times New Roman"/>
        <w:bCs/>
        <w:iCs/>
        <w:color w:val="999999"/>
      </w:rPr>
      <w:fldChar w:fldCharType="separate"/>
    </w:r>
    <w:r w:rsidR="00BC092C">
      <w:rPr>
        <w:rFonts w:ascii="Times New Roman" w:hAnsi="Times New Roman"/>
        <w:bCs/>
        <w:iCs/>
        <w:noProof/>
        <w:color w:val="999999"/>
      </w:rPr>
      <w:t>1</w:t>
    </w:r>
    <w:r w:rsidRPr="00B86961">
      <w:rPr>
        <w:rFonts w:ascii="Times New Roman" w:hAnsi="Times New Roman"/>
        <w:bCs/>
        <w:iCs/>
        <w:color w:val="999999"/>
      </w:rPr>
      <w:fldChar w:fldCharType="end"/>
    </w:r>
    <w:r w:rsidRPr="00B86961">
      <w:rPr>
        <w:rFonts w:ascii="Times New Roman" w:hAnsi="Times New Roman"/>
        <w:bCs/>
        <w:iCs/>
        <w:color w:val="999999"/>
      </w:rPr>
      <w:t xml:space="preserve"> of </w:t>
    </w:r>
    <w:r w:rsidRPr="00B86961">
      <w:rPr>
        <w:rFonts w:ascii="Times New Roman" w:hAnsi="Times New Roman"/>
        <w:bCs/>
        <w:iCs/>
        <w:color w:val="999999"/>
      </w:rPr>
      <w:fldChar w:fldCharType="begin"/>
    </w:r>
    <w:r w:rsidRPr="00B86961">
      <w:rPr>
        <w:rFonts w:ascii="Times New Roman" w:hAnsi="Times New Roman"/>
        <w:bCs/>
        <w:iCs/>
        <w:color w:val="999999"/>
      </w:rPr>
      <w:instrText xml:space="preserve"> NUMPAGES </w:instrText>
    </w:r>
    <w:r w:rsidRPr="00B86961">
      <w:rPr>
        <w:rFonts w:ascii="Times New Roman" w:hAnsi="Times New Roman"/>
        <w:bCs/>
        <w:iCs/>
        <w:color w:val="999999"/>
      </w:rPr>
      <w:fldChar w:fldCharType="separate"/>
    </w:r>
    <w:r w:rsidR="00BC092C">
      <w:rPr>
        <w:rFonts w:ascii="Times New Roman" w:hAnsi="Times New Roman"/>
        <w:bCs/>
        <w:iCs/>
        <w:noProof/>
        <w:color w:val="999999"/>
      </w:rPr>
      <w:t>11</w:t>
    </w:r>
    <w:r w:rsidRPr="00B86961">
      <w:rPr>
        <w:rFonts w:ascii="Times New Roman" w:hAnsi="Times New Roman"/>
        <w:bCs/>
        <w:iCs/>
        <w:color w:val="99999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3D2E5" w14:textId="77777777" w:rsidR="002218FB" w:rsidRDefault="002218FB">
      <w:pPr>
        <w:spacing w:line="240" w:lineRule="auto"/>
      </w:pPr>
      <w:r>
        <w:separator/>
      </w:r>
    </w:p>
  </w:footnote>
  <w:footnote w:type="continuationSeparator" w:id="0">
    <w:p w14:paraId="12FF12AF" w14:textId="77777777" w:rsidR="002218FB" w:rsidRDefault="002218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ECD7BE" w14:textId="45D1E5AA" w:rsidR="00960E6A" w:rsidRPr="00593F71" w:rsidRDefault="00D4347B" w:rsidP="00094782">
    <w:pPr>
      <w:pStyle w:val="Header"/>
      <w:spacing w:line="240" w:lineRule="auto"/>
      <w:jc w:val="left"/>
      <w:rPr>
        <w:rFonts w:ascii="Calibri" w:hAnsi="Calibri"/>
        <w:sz w:val="36"/>
        <w:szCs w:val="36"/>
      </w:rPr>
    </w:pPr>
    <w:r>
      <w:rPr>
        <w:rFonts w:ascii="Calibri" w:hAnsi="Calibri"/>
        <w:sz w:val="36"/>
        <w:szCs w:val="36"/>
      </w:rPr>
      <w:t xml:space="preserve">Tramping </w:t>
    </w:r>
    <w:r w:rsidR="00960E6A">
      <w:rPr>
        <w:rFonts w:ascii="Calibri" w:hAnsi="Calibri"/>
        <w:sz w:val="36"/>
        <w:szCs w:val="36"/>
      </w:rPr>
      <w:t xml:space="preserve">Planning Template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52453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1483"/>
    <w:multiLevelType w:val="hybridMultilevel"/>
    <w:tmpl w:val="FFF02476"/>
    <w:lvl w:ilvl="0" w:tplc="9308148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F7BF8"/>
    <w:multiLevelType w:val="multilevel"/>
    <w:tmpl w:val="59F80CE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 w15:restartNumberingAfterBreak="0">
    <w:nsid w:val="1AF67DDE"/>
    <w:multiLevelType w:val="hybridMultilevel"/>
    <w:tmpl w:val="DEEC8ABA"/>
    <w:lvl w:ilvl="0" w:tplc="C12AF602">
      <w:numFmt w:val="bullet"/>
      <w:pStyle w:val="Bullet1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5138A"/>
    <w:multiLevelType w:val="hybridMultilevel"/>
    <w:tmpl w:val="DFD473F8"/>
    <w:lvl w:ilvl="0" w:tplc="2620DD9C">
      <w:start w:val="1"/>
      <w:numFmt w:val="bullet"/>
      <w:pStyle w:val="Arrow"/>
      <w:lvlText w:val=""/>
      <w:lvlJc w:val="left"/>
      <w:pPr>
        <w:tabs>
          <w:tab w:val="num" w:pos="714"/>
        </w:tabs>
        <w:ind w:left="714" w:hanging="357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B2D47"/>
    <w:multiLevelType w:val="hybridMultilevel"/>
    <w:tmpl w:val="9B7A1424"/>
    <w:lvl w:ilvl="0" w:tplc="6D8AC29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B3979"/>
    <w:multiLevelType w:val="multilevel"/>
    <w:tmpl w:val="1F484F2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7" w15:restartNumberingAfterBreak="0">
    <w:nsid w:val="2D95703C"/>
    <w:multiLevelType w:val="multilevel"/>
    <w:tmpl w:val="E4CACD1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8" w15:restartNumberingAfterBreak="0">
    <w:nsid w:val="2FFE57DB"/>
    <w:multiLevelType w:val="hybridMultilevel"/>
    <w:tmpl w:val="ADE26110"/>
    <w:lvl w:ilvl="0" w:tplc="87CC0170">
      <w:start w:val="1"/>
      <w:numFmt w:val="bullet"/>
      <w:pStyle w:val="Table-bullet2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3090E"/>
    <w:multiLevelType w:val="multilevel"/>
    <w:tmpl w:val="0E88DB4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0" w15:restartNumberingAfterBreak="0">
    <w:nsid w:val="3720161F"/>
    <w:multiLevelType w:val="multilevel"/>
    <w:tmpl w:val="95C67C8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1" w15:restartNumberingAfterBreak="0">
    <w:nsid w:val="3AB57E7F"/>
    <w:multiLevelType w:val="hybridMultilevel"/>
    <w:tmpl w:val="78D0602A"/>
    <w:lvl w:ilvl="0" w:tplc="81D8B2E4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824B1"/>
    <w:multiLevelType w:val="multilevel"/>
    <w:tmpl w:val="6DC6B988"/>
    <w:styleLink w:val="List-number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E1C0B11"/>
    <w:multiLevelType w:val="hybridMultilevel"/>
    <w:tmpl w:val="C1D46180"/>
    <w:lvl w:ilvl="0" w:tplc="31BE9526">
      <w:start w:val="1"/>
      <w:numFmt w:val="bullet"/>
      <w:pStyle w:val="Bullet5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F3475"/>
    <w:multiLevelType w:val="hybridMultilevel"/>
    <w:tmpl w:val="F4EE1444"/>
    <w:styleLink w:val="Bulleted2"/>
    <w:lvl w:ilvl="0" w:tplc="A432930E">
      <w:numFmt w:val="bullet"/>
      <w:pStyle w:val="Bulleted20"/>
      <w:lvlText w:val="-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C945E1"/>
    <w:multiLevelType w:val="hybridMultilevel"/>
    <w:tmpl w:val="AED49ABA"/>
    <w:lvl w:ilvl="0" w:tplc="6B365252">
      <w:start w:val="1300"/>
      <w:numFmt w:val="bullet"/>
      <w:pStyle w:val="Bullet2"/>
      <w:lvlText w:val="-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F0478"/>
    <w:multiLevelType w:val="hybridMultilevel"/>
    <w:tmpl w:val="C18A543A"/>
    <w:lvl w:ilvl="0" w:tplc="F59ADA64">
      <w:start w:val="1300"/>
      <w:numFmt w:val="bullet"/>
      <w:pStyle w:val="Bullet3"/>
      <w:lvlText w:val="-"/>
      <w:lvlJc w:val="left"/>
      <w:pPr>
        <w:tabs>
          <w:tab w:val="num" w:pos="1072"/>
        </w:tabs>
        <w:ind w:left="1072" w:hanging="358"/>
      </w:pPr>
      <w:rPr>
        <w:rFonts w:ascii="Times New Roman" w:eastAsia="Times New Roman" w:hAnsi="Times New Roman" w:cs="Times New Roman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1878E6"/>
    <w:multiLevelType w:val="multilevel"/>
    <w:tmpl w:val="C12AF752"/>
    <w:lvl w:ilvl="0">
      <w:start w:val="1"/>
      <w:numFmt w:val="lowerLetter"/>
      <w:pStyle w:val="List-lettered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68B0253"/>
    <w:multiLevelType w:val="multilevel"/>
    <w:tmpl w:val="CD0E444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9" w15:restartNumberingAfterBreak="0">
    <w:nsid w:val="4D4E6495"/>
    <w:multiLevelType w:val="hybridMultilevel"/>
    <w:tmpl w:val="0CEE5590"/>
    <w:lvl w:ilvl="0" w:tplc="55F29348">
      <w:start w:val="1300"/>
      <w:numFmt w:val="bullet"/>
      <w:pStyle w:val="Checklist"/>
      <w:lvlText w:val=""/>
      <w:lvlJc w:val="left"/>
      <w:pPr>
        <w:tabs>
          <w:tab w:val="num" w:pos="714"/>
        </w:tabs>
        <w:ind w:left="714" w:hanging="357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86438"/>
    <w:multiLevelType w:val="multilevel"/>
    <w:tmpl w:val="0E807F86"/>
    <w:styleLink w:val="11111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"/>
      <w:lvlJc w:val="left"/>
      <w:pPr>
        <w:tabs>
          <w:tab w:val="num" w:pos="344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21" w15:restartNumberingAfterBreak="0">
    <w:nsid w:val="54A33582"/>
    <w:multiLevelType w:val="hybridMultilevel"/>
    <w:tmpl w:val="B322BBA6"/>
    <w:lvl w:ilvl="0" w:tplc="7B0E5FC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D5124"/>
    <w:multiLevelType w:val="hybridMultilevel"/>
    <w:tmpl w:val="EB801652"/>
    <w:lvl w:ilvl="0" w:tplc="8846779A">
      <w:numFmt w:val="bullet"/>
      <w:pStyle w:val="Bullet4"/>
      <w:lvlText w:val="-"/>
      <w:lvlJc w:val="left"/>
      <w:pPr>
        <w:tabs>
          <w:tab w:val="num" w:pos="1429"/>
        </w:tabs>
        <w:ind w:left="1429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068C2"/>
    <w:multiLevelType w:val="multilevel"/>
    <w:tmpl w:val="4D7E485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4" w15:restartNumberingAfterBreak="0">
    <w:nsid w:val="61181EA2"/>
    <w:multiLevelType w:val="hybridMultilevel"/>
    <w:tmpl w:val="9C5607AE"/>
    <w:lvl w:ilvl="0" w:tplc="60F2AF32">
      <w:start w:val="1300"/>
      <w:numFmt w:val="bullet"/>
      <w:pStyle w:val="TableBullet1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D7A6E"/>
    <w:multiLevelType w:val="hybridMultilevel"/>
    <w:tmpl w:val="997496DE"/>
    <w:lvl w:ilvl="0" w:tplc="6478AD6C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A2D1F"/>
    <w:multiLevelType w:val="hybridMultilevel"/>
    <w:tmpl w:val="C950A312"/>
    <w:lvl w:ilvl="0" w:tplc="14FEAAEC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501486"/>
    <w:multiLevelType w:val="hybridMultilevel"/>
    <w:tmpl w:val="4B0EC7F0"/>
    <w:lvl w:ilvl="0" w:tplc="08E20F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DD4F0B"/>
    <w:multiLevelType w:val="hybridMultilevel"/>
    <w:tmpl w:val="19540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E078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623670F"/>
    <w:multiLevelType w:val="multilevel"/>
    <w:tmpl w:val="CC1A7C7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1" w15:restartNumberingAfterBreak="0">
    <w:nsid w:val="76E91580"/>
    <w:multiLevelType w:val="hybridMultilevel"/>
    <w:tmpl w:val="2B6E96DA"/>
    <w:lvl w:ilvl="0" w:tplc="6AFCE264">
      <w:start w:val="1"/>
      <w:numFmt w:val="bullet"/>
      <w:pStyle w:val="Bullet6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66"/>
        <w:sz w:val="20"/>
        <w:szCs w:val="20"/>
      </w:rPr>
    </w:lvl>
    <w:lvl w:ilvl="1" w:tplc="D1203BA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5D693E"/>
    <w:multiLevelType w:val="multilevel"/>
    <w:tmpl w:val="5792EDE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20"/>
  </w:num>
  <w:num w:numId="2">
    <w:abstractNumId w:val="29"/>
  </w:num>
  <w:num w:numId="3">
    <w:abstractNumId w:val="4"/>
  </w:num>
  <w:num w:numId="4">
    <w:abstractNumId w:val="3"/>
  </w:num>
  <w:num w:numId="5">
    <w:abstractNumId w:val="15"/>
  </w:num>
  <w:num w:numId="6">
    <w:abstractNumId w:val="16"/>
  </w:num>
  <w:num w:numId="7">
    <w:abstractNumId w:val="22"/>
  </w:num>
  <w:num w:numId="8">
    <w:abstractNumId w:val="13"/>
  </w:num>
  <w:num w:numId="9">
    <w:abstractNumId w:val="31"/>
  </w:num>
  <w:num w:numId="10">
    <w:abstractNumId w:val="19"/>
  </w:num>
  <w:num w:numId="11">
    <w:abstractNumId w:val="17"/>
  </w:num>
  <w:num w:numId="12">
    <w:abstractNumId w:val="12"/>
  </w:num>
  <w:num w:numId="13">
    <w:abstractNumId w:val="8"/>
  </w:num>
  <w:num w:numId="14">
    <w:abstractNumId w:val="24"/>
  </w:num>
  <w:num w:numId="15">
    <w:abstractNumId w:val="14"/>
  </w:num>
  <w:num w:numId="16">
    <w:abstractNumId w:val="0"/>
  </w:num>
  <w:num w:numId="17">
    <w:abstractNumId w:val="11"/>
  </w:num>
  <w:num w:numId="18">
    <w:abstractNumId w:val="26"/>
  </w:num>
  <w:num w:numId="19">
    <w:abstractNumId w:val="25"/>
  </w:num>
  <w:num w:numId="20">
    <w:abstractNumId w:val="1"/>
  </w:num>
  <w:num w:numId="21">
    <w:abstractNumId w:val="27"/>
  </w:num>
  <w:num w:numId="22">
    <w:abstractNumId w:val="21"/>
  </w:num>
  <w:num w:numId="23">
    <w:abstractNumId w:val="5"/>
  </w:num>
  <w:num w:numId="24">
    <w:abstractNumId w:val="28"/>
  </w:num>
  <w:num w:numId="25">
    <w:abstractNumId w:val="10"/>
  </w:num>
  <w:num w:numId="26">
    <w:abstractNumId w:val="6"/>
  </w:num>
  <w:num w:numId="27">
    <w:abstractNumId w:val="18"/>
  </w:num>
  <w:num w:numId="28">
    <w:abstractNumId w:val="30"/>
  </w:num>
  <w:num w:numId="29">
    <w:abstractNumId w:val="9"/>
  </w:num>
  <w:num w:numId="30">
    <w:abstractNumId w:val="7"/>
  </w:num>
  <w:num w:numId="31">
    <w:abstractNumId w:val="2"/>
  </w:num>
  <w:num w:numId="32">
    <w:abstractNumId w:val="23"/>
  </w:num>
  <w:num w:numId="33">
    <w:abstractNumId w:val="3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en-NZ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0" w:nlCheck="1" w:checkStyle="0"/>
  <w:activeWritingStyle w:appName="MSWord" w:lang="en-NZ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AU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 fillcolor="red">
      <v:fill 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A6"/>
    <w:rsid w:val="00002A2B"/>
    <w:rsid w:val="00003AC0"/>
    <w:rsid w:val="000056AC"/>
    <w:rsid w:val="000058ED"/>
    <w:rsid w:val="000058F8"/>
    <w:rsid w:val="00006640"/>
    <w:rsid w:val="00010962"/>
    <w:rsid w:val="0001344D"/>
    <w:rsid w:val="00031A0E"/>
    <w:rsid w:val="00032E8A"/>
    <w:rsid w:val="0003356A"/>
    <w:rsid w:val="0003454A"/>
    <w:rsid w:val="00036B53"/>
    <w:rsid w:val="00040670"/>
    <w:rsid w:val="000437CA"/>
    <w:rsid w:val="00045DB8"/>
    <w:rsid w:val="00045E3C"/>
    <w:rsid w:val="00052DC1"/>
    <w:rsid w:val="00053B69"/>
    <w:rsid w:val="00053E1A"/>
    <w:rsid w:val="00055E81"/>
    <w:rsid w:val="00055EF3"/>
    <w:rsid w:val="000562CE"/>
    <w:rsid w:val="000564B7"/>
    <w:rsid w:val="000567CD"/>
    <w:rsid w:val="0005766E"/>
    <w:rsid w:val="000650C8"/>
    <w:rsid w:val="000719A9"/>
    <w:rsid w:val="00073D3E"/>
    <w:rsid w:val="000777A7"/>
    <w:rsid w:val="000806F1"/>
    <w:rsid w:val="00080DC9"/>
    <w:rsid w:val="00080EB2"/>
    <w:rsid w:val="000824D9"/>
    <w:rsid w:val="0008512D"/>
    <w:rsid w:val="0009008E"/>
    <w:rsid w:val="00094782"/>
    <w:rsid w:val="00094DC2"/>
    <w:rsid w:val="000A6B62"/>
    <w:rsid w:val="000B0DD7"/>
    <w:rsid w:val="000B3C86"/>
    <w:rsid w:val="000B4878"/>
    <w:rsid w:val="000B4AB6"/>
    <w:rsid w:val="000B66D7"/>
    <w:rsid w:val="000B6A1A"/>
    <w:rsid w:val="000D5D62"/>
    <w:rsid w:val="000D6E0E"/>
    <w:rsid w:val="000F4346"/>
    <w:rsid w:val="000F7B92"/>
    <w:rsid w:val="00100F0B"/>
    <w:rsid w:val="001126B2"/>
    <w:rsid w:val="00113DDD"/>
    <w:rsid w:val="00114853"/>
    <w:rsid w:val="00115F0F"/>
    <w:rsid w:val="00120531"/>
    <w:rsid w:val="001218BD"/>
    <w:rsid w:val="00122983"/>
    <w:rsid w:val="0012553C"/>
    <w:rsid w:val="0013131B"/>
    <w:rsid w:val="0013320E"/>
    <w:rsid w:val="001511F0"/>
    <w:rsid w:val="001525B6"/>
    <w:rsid w:val="00157E41"/>
    <w:rsid w:val="00164C10"/>
    <w:rsid w:val="00175540"/>
    <w:rsid w:val="00175EB7"/>
    <w:rsid w:val="00177F63"/>
    <w:rsid w:val="001829A2"/>
    <w:rsid w:val="00185CBA"/>
    <w:rsid w:val="001903CA"/>
    <w:rsid w:val="001912D5"/>
    <w:rsid w:val="00192949"/>
    <w:rsid w:val="001949D6"/>
    <w:rsid w:val="001A40A7"/>
    <w:rsid w:val="001A6F53"/>
    <w:rsid w:val="001B2DE9"/>
    <w:rsid w:val="001B348B"/>
    <w:rsid w:val="001B52D3"/>
    <w:rsid w:val="001B6BC0"/>
    <w:rsid w:val="001C4EF5"/>
    <w:rsid w:val="001C5436"/>
    <w:rsid w:val="001D7685"/>
    <w:rsid w:val="001E1AFC"/>
    <w:rsid w:val="001E2553"/>
    <w:rsid w:val="001E31E4"/>
    <w:rsid w:val="001E333C"/>
    <w:rsid w:val="001E5B9E"/>
    <w:rsid w:val="001E5E2E"/>
    <w:rsid w:val="001F173B"/>
    <w:rsid w:val="001F3983"/>
    <w:rsid w:val="001F3B7B"/>
    <w:rsid w:val="001F78FF"/>
    <w:rsid w:val="001F7DFF"/>
    <w:rsid w:val="00202E50"/>
    <w:rsid w:val="0020758F"/>
    <w:rsid w:val="00210C60"/>
    <w:rsid w:val="002218FB"/>
    <w:rsid w:val="00222568"/>
    <w:rsid w:val="00222842"/>
    <w:rsid w:val="002231DA"/>
    <w:rsid w:val="00223224"/>
    <w:rsid w:val="00223E41"/>
    <w:rsid w:val="0022449F"/>
    <w:rsid w:val="002275B5"/>
    <w:rsid w:val="00227B62"/>
    <w:rsid w:val="00231E18"/>
    <w:rsid w:val="002325EE"/>
    <w:rsid w:val="00234A5D"/>
    <w:rsid w:val="00241527"/>
    <w:rsid w:val="00244FF0"/>
    <w:rsid w:val="00246F1C"/>
    <w:rsid w:val="0024757C"/>
    <w:rsid w:val="00262D56"/>
    <w:rsid w:val="00263BB3"/>
    <w:rsid w:val="00263D3C"/>
    <w:rsid w:val="00263FCB"/>
    <w:rsid w:val="00265AF1"/>
    <w:rsid w:val="00267438"/>
    <w:rsid w:val="00267B50"/>
    <w:rsid w:val="00270C59"/>
    <w:rsid w:val="0027183B"/>
    <w:rsid w:val="00272119"/>
    <w:rsid w:val="0027366D"/>
    <w:rsid w:val="00274B2D"/>
    <w:rsid w:val="002766AA"/>
    <w:rsid w:val="002813B0"/>
    <w:rsid w:val="00284383"/>
    <w:rsid w:val="002846EB"/>
    <w:rsid w:val="002847DC"/>
    <w:rsid w:val="0028492E"/>
    <w:rsid w:val="00285D8B"/>
    <w:rsid w:val="0029041B"/>
    <w:rsid w:val="00290BE1"/>
    <w:rsid w:val="00292368"/>
    <w:rsid w:val="002A1830"/>
    <w:rsid w:val="002A2B7E"/>
    <w:rsid w:val="002A3B0F"/>
    <w:rsid w:val="002A651B"/>
    <w:rsid w:val="002B14D2"/>
    <w:rsid w:val="002B1AC5"/>
    <w:rsid w:val="002B2FE2"/>
    <w:rsid w:val="002B4856"/>
    <w:rsid w:val="002B49EB"/>
    <w:rsid w:val="002B7A3B"/>
    <w:rsid w:val="002C1F57"/>
    <w:rsid w:val="002C2743"/>
    <w:rsid w:val="002C3061"/>
    <w:rsid w:val="002C3715"/>
    <w:rsid w:val="002C3E60"/>
    <w:rsid w:val="002C67A5"/>
    <w:rsid w:val="002D0401"/>
    <w:rsid w:val="002D133D"/>
    <w:rsid w:val="002D24D6"/>
    <w:rsid w:val="002D40E4"/>
    <w:rsid w:val="002D4103"/>
    <w:rsid w:val="002D6944"/>
    <w:rsid w:val="002E286D"/>
    <w:rsid w:val="002E38FD"/>
    <w:rsid w:val="002E56D2"/>
    <w:rsid w:val="002E7DAD"/>
    <w:rsid w:val="002F0D96"/>
    <w:rsid w:val="002F4597"/>
    <w:rsid w:val="002F4CB3"/>
    <w:rsid w:val="002F6845"/>
    <w:rsid w:val="002F6928"/>
    <w:rsid w:val="0030127F"/>
    <w:rsid w:val="00302ACA"/>
    <w:rsid w:val="00303398"/>
    <w:rsid w:val="00313413"/>
    <w:rsid w:val="00313F0F"/>
    <w:rsid w:val="00316AC1"/>
    <w:rsid w:val="00320CC7"/>
    <w:rsid w:val="0032184D"/>
    <w:rsid w:val="00322EAA"/>
    <w:rsid w:val="003234AE"/>
    <w:rsid w:val="00323983"/>
    <w:rsid w:val="0032511B"/>
    <w:rsid w:val="00325DF8"/>
    <w:rsid w:val="00326D0A"/>
    <w:rsid w:val="003275DB"/>
    <w:rsid w:val="00330A95"/>
    <w:rsid w:val="00332D22"/>
    <w:rsid w:val="0033512D"/>
    <w:rsid w:val="0033581D"/>
    <w:rsid w:val="00335897"/>
    <w:rsid w:val="0033661F"/>
    <w:rsid w:val="00342E95"/>
    <w:rsid w:val="0034331F"/>
    <w:rsid w:val="00345811"/>
    <w:rsid w:val="0035208B"/>
    <w:rsid w:val="003534FF"/>
    <w:rsid w:val="0035528F"/>
    <w:rsid w:val="00356CF5"/>
    <w:rsid w:val="00356D53"/>
    <w:rsid w:val="00364C40"/>
    <w:rsid w:val="003669F8"/>
    <w:rsid w:val="00370115"/>
    <w:rsid w:val="00377931"/>
    <w:rsid w:val="00377B0F"/>
    <w:rsid w:val="00380129"/>
    <w:rsid w:val="00381126"/>
    <w:rsid w:val="0038584C"/>
    <w:rsid w:val="00385BE6"/>
    <w:rsid w:val="003878B9"/>
    <w:rsid w:val="003945D5"/>
    <w:rsid w:val="003978F7"/>
    <w:rsid w:val="003A02F8"/>
    <w:rsid w:val="003A0A2D"/>
    <w:rsid w:val="003A5C00"/>
    <w:rsid w:val="003A6274"/>
    <w:rsid w:val="003A69CC"/>
    <w:rsid w:val="003A7E2F"/>
    <w:rsid w:val="003B0B6B"/>
    <w:rsid w:val="003B29EF"/>
    <w:rsid w:val="003B3EB7"/>
    <w:rsid w:val="003B3F1B"/>
    <w:rsid w:val="003B4FB6"/>
    <w:rsid w:val="003B5731"/>
    <w:rsid w:val="003B7F32"/>
    <w:rsid w:val="003C5A2D"/>
    <w:rsid w:val="003C62A5"/>
    <w:rsid w:val="003C66E6"/>
    <w:rsid w:val="003C709F"/>
    <w:rsid w:val="003E11BC"/>
    <w:rsid w:val="003E39AC"/>
    <w:rsid w:val="003E5A2B"/>
    <w:rsid w:val="003E60FB"/>
    <w:rsid w:val="003E6347"/>
    <w:rsid w:val="003E7191"/>
    <w:rsid w:val="003F1AF2"/>
    <w:rsid w:val="003F2353"/>
    <w:rsid w:val="003F4FAF"/>
    <w:rsid w:val="003F6CE8"/>
    <w:rsid w:val="00400B10"/>
    <w:rsid w:val="00400FB9"/>
    <w:rsid w:val="00401219"/>
    <w:rsid w:val="00404B5A"/>
    <w:rsid w:val="00405B5D"/>
    <w:rsid w:val="0040627C"/>
    <w:rsid w:val="0040631A"/>
    <w:rsid w:val="004069FE"/>
    <w:rsid w:val="00406D7A"/>
    <w:rsid w:val="004104D9"/>
    <w:rsid w:val="0041134D"/>
    <w:rsid w:val="00415152"/>
    <w:rsid w:val="00415CDC"/>
    <w:rsid w:val="00417641"/>
    <w:rsid w:val="00425A92"/>
    <w:rsid w:val="00432178"/>
    <w:rsid w:val="00435865"/>
    <w:rsid w:val="00435E5A"/>
    <w:rsid w:val="00436F46"/>
    <w:rsid w:val="0044308C"/>
    <w:rsid w:val="004437B3"/>
    <w:rsid w:val="00443CD5"/>
    <w:rsid w:val="0044557F"/>
    <w:rsid w:val="004463A7"/>
    <w:rsid w:val="00450A78"/>
    <w:rsid w:val="00452473"/>
    <w:rsid w:val="00452AC9"/>
    <w:rsid w:val="00452CEF"/>
    <w:rsid w:val="00452DD4"/>
    <w:rsid w:val="00454772"/>
    <w:rsid w:val="00454C20"/>
    <w:rsid w:val="00456498"/>
    <w:rsid w:val="00456538"/>
    <w:rsid w:val="004565FF"/>
    <w:rsid w:val="00457C19"/>
    <w:rsid w:val="0046016B"/>
    <w:rsid w:val="00464ECA"/>
    <w:rsid w:val="0046517E"/>
    <w:rsid w:val="0047032C"/>
    <w:rsid w:val="00484A8D"/>
    <w:rsid w:val="0049229A"/>
    <w:rsid w:val="0049278A"/>
    <w:rsid w:val="004A0D81"/>
    <w:rsid w:val="004A26A7"/>
    <w:rsid w:val="004B3E75"/>
    <w:rsid w:val="004B4378"/>
    <w:rsid w:val="004B43EA"/>
    <w:rsid w:val="004B52A8"/>
    <w:rsid w:val="004C0631"/>
    <w:rsid w:val="004C5BC3"/>
    <w:rsid w:val="004C6676"/>
    <w:rsid w:val="004C6DFE"/>
    <w:rsid w:val="004C7B7E"/>
    <w:rsid w:val="004C7C20"/>
    <w:rsid w:val="004C7C41"/>
    <w:rsid w:val="004D0F0A"/>
    <w:rsid w:val="004D4564"/>
    <w:rsid w:val="004E04C1"/>
    <w:rsid w:val="004E0C6F"/>
    <w:rsid w:val="004E206A"/>
    <w:rsid w:val="004F3F9D"/>
    <w:rsid w:val="004F4570"/>
    <w:rsid w:val="004F6740"/>
    <w:rsid w:val="004F7EA6"/>
    <w:rsid w:val="00502345"/>
    <w:rsid w:val="0050495A"/>
    <w:rsid w:val="0050593A"/>
    <w:rsid w:val="0050620C"/>
    <w:rsid w:val="00510E65"/>
    <w:rsid w:val="00511E47"/>
    <w:rsid w:val="005160FE"/>
    <w:rsid w:val="0052032B"/>
    <w:rsid w:val="00522A24"/>
    <w:rsid w:val="0052319A"/>
    <w:rsid w:val="00524079"/>
    <w:rsid w:val="005278FA"/>
    <w:rsid w:val="005300D4"/>
    <w:rsid w:val="0053138F"/>
    <w:rsid w:val="005358F6"/>
    <w:rsid w:val="00535BBA"/>
    <w:rsid w:val="00535FE2"/>
    <w:rsid w:val="005360C3"/>
    <w:rsid w:val="00537442"/>
    <w:rsid w:val="00542086"/>
    <w:rsid w:val="005442C4"/>
    <w:rsid w:val="00546DEA"/>
    <w:rsid w:val="0054700F"/>
    <w:rsid w:val="00551BD9"/>
    <w:rsid w:val="005550C1"/>
    <w:rsid w:val="00557BCB"/>
    <w:rsid w:val="00557D1B"/>
    <w:rsid w:val="00560655"/>
    <w:rsid w:val="00560AA4"/>
    <w:rsid w:val="00561FD6"/>
    <w:rsid w:val="005629DF"/>
    <w:rsid w:val="00562C9F"/>
    <w:rsid w:val="00563F95"/>
    <w:rsid w:val="005655E2"/>
    <w:rsid w:val="00566741"/>
    <w:rsid w:val="005675CF"/>
    <w:rsid w:val="00572E39"/>
    <w:rsid w:val="005764A7"/>
    <w:rsid w:val="00577694"/>
    <w:rsid w:val="00577D13"/>
    <w:rsid w:val="00577E2E"/>
    <w:rsid w:val="00581E78"/>
    <w:rsid w:val="00582B9C"/>
    <w:rsid w:val="00586193"/>
    <w:rsid w:val="005867CD"/>
    <w:rsid w:val="0058687C"/>
    <w:rsid w:val="00587A17"/>
    <w:rsid w:val="00590A8F"/>
    <w:rsid w:val="00592D25"/>
    <w:rsid w:val="00593F71"/>
    <w:rsid w:val="00594715"/>
    <w:rsid w:val="005951BB"/>
    <w:rsid w:val="005959EE"/>
    <w:rsid w:val="005A17E0"/>
    <w:rsid w:val="005A207E"/>
    <w:rsid w:val="005A2FD4"/>
    <w:rsid w:val="005A40E8"/>
    <w:rsid w:val="005A4EA5"/>
    <w:rsid w:val="005A5D43"/>
    <w:rsid w:val="005A61CD"/>
    <w:rsid w:val="005A6805"/>
    <w:rsid w:val="005B175C"/>
    <w:rsid w:val="005B77AA"/>
    <w:rsid w:val="005C494A"/>
    <w:rsid w:val="005D0544"/>
    <w:rsid w:val="005D0EFC"/>
    <w:rsid w:val="005D37B7"/>
    <w:rsid w:val="005D5D8F"/>
    <w:rsid w:val="005D7DC9"/>
    <w:rsid w:val="005E1E71"/>
    <w:rsid w:val="005E2A25"/>
    <w:rsid w:val="005E3D13"/>
    <w:rsid w:val="005E6D77"/>
    <w:rsid w:val="005F111F"/>
    <w:rsid w:val="005F15A3"/>
    <w:rsid w:val="005F4233"/>
    <w:rsid w:val="005F775B"/>
    <w:rsid w:val="0060096A"/>
    <w:rsid w:val="006024BE"/>
    <w:rsid w:val="00602522"/>
    <w:rsid w:val="00605F20"/>
    <w:rsid w:val="0060699F"/>
    <w:rsid w:val="00611F55"/>
    <w:rsid w:val="006148E1"/>
    <w:rsid w:val="00615C67"/>
    <w:rsid w:val="0061618A"/>
    <w:rsid w:val="006162A1"/>
    <w:rsid w:val="0062186F"/>
    <w:rsid w:val="006257DB"/>
    <w:rsid w:val="006304E1"/>
    <w:rsid w:val="00632A25"/>
    <w:rsid w:val="0063323C"/>
    <w:rsid w:val="00634E22"/>
    <w:rsid w:val="006373E7"/>
    <w:rsid w:val="0064045C"/>
    <w:rsid w:val="0064296E"/>
    <w:rsid w:val="0064387E"/>
    <w:rsid w:val="00644277"/>
    <w:rsid w:val="00647AF2"/>
    <w:rsid w:val="00650256"/>
    <w:rsid w:val="00650843"/>
    <w:rsid w:val="00650D37"/>
    <w:rsid w:val="006526EE"/>
    <w:rsid w:val="00656557"/>
    <w:rsid w:val="00656B61"/>
    <w:rsid w:val="0066188A"/>
    <w:rsid w:val="00666B1E"/>
    <w:rsid w:val="006728D3"/>
    <w:rsid w:val="006811F2"/>
    <w:rsid w:val="00682DBA"/>
    <w:rsid w:val="00683A7E"/>
    <w:rsid w:val="006850B0"/>
    <w:rsid w:val="00685BEE"/>
    <w:rsid w:val="00687AE5"/>
    <w:rsid w:val="00690A03"/>
    <w:rsid w:val="0069132C"/>
    <w:rsid w:val="00691B29"/>
    <w:rsid w:val="0069573B"/>
    <w:rsid w:val="00697991"/>
    <w:rsid w:val="00697EC7"/>
    <w:rsid w:val="006A5691"/>
    <w:rsid w:val="006B29D6"/>
    <w:rsid w:val="006B41FE"/>
    <w:rsid w:val="006B5FE0"/>
    <w:rsid w:val="006B7840"/>
    <w:rsid w:val="006C0AEF"/>
    <w:rsid w:val="006C2EF2"/>
    <w:rsid w:val="006C4DC8"/>
    <w:rsid w:val="006C65E9"/>
    <w:rsid w:val="006C6CEA"/>
    <w:rsid w:val="006D042B"/>
    <w:rsid w:val="006D13F5"/>
    <w:rsid w:val="006D63A3"/>
    <w:rsid w:val="006E534F"/>
    <w:rsid w:val="006E6213"/>
    <w:rsid w:val="006E6448"/>
    <w:rsid w:val="006E6C70"/>
    <w:rsid w:val="006F2CAC"/>
    <w:rsid w:val="00702C8A"/>
    <w:rsid w:val="00703CB1"/>
    <w:rsid w:val="0071081B"/>
    <w:rsid w:val="00710870"/>
    <w:rsid w:val="0071406D"/>
    <w:rsid w:val="00714713"/>
    <w:rsid w:val="007164DD"/>
    <w:rsid w:val="00717F46"/>
    <w:rsid w:val="00721436"/>
    <w:rsid w:val="00724088"/>
    <w:rsid w:val="00726D87"/>
    <w:rsid w:val="00730457"/>
    <w:rsid w:val="007318D6"/>
    <w:rsid w:val="007340F0"/>
    <w:rsid w:val="00734915"/>
    <w:rsid w:val="00741D9F"/>
    <w:rsid w:val="007425CC"/>
    <w:rsid w:val="0074309B"/>
    <w:rsid w:val="00743C3B"/>
    <w:rsid w:val="00746EA8"/>
    <w:rsid w:val="00750837"/>
    <w:rsid w:val="00750A77"/>
    <w:rsid w:val="007567A3"/>
    <w:rsid w:val="007622A8"/>
    <w:rsid w:val="00762C3F"/>
    <w:rsid w:val="0076339A"/>
    <w:rsid w:val="00765624"/>
    <w:rsid w:val="007745C7"/>
    <w:rsid w:val="00776345"/>
    <w:rsid w:val="00780461"/>
    <w:rsid w:val="00785107"/>
    <w:rsid w:val="00787623"/>
    <w:rsid w:val="007900FC"/>
    <w:rsid w:val="00793C3C"/>
    <w:rsid w:val="00796413"/>
    <w:rsid w:val="007976D7"/>
    <w:rsid w:val="007A07FB"/>
    <w:rsid w:val="007A1388"/>
    <w:rsid w:val="007A7BAD"/>
    <w:rsid w:val="007B07FB"/>
    <w:rsid w:val="007B09A2"/>
    <w:rsid w:val="007B2AEC"/>
    <w:rsid w:val="007B2DD1"/>
    <w:rsid w:val="007B510B"/>
    <w:rsid w:val="007B747A"/>
    <w:rsid w:val="007C0018"/>
    <w:rsid w:val="007C4E59"/>
    <w:rsid w:val="007C777A"/>
    <w:rsid w:val="007C7EF1"/>
    <w:rsid w:val="007D1F60"/>
    <w:rsid w:val="007D3D4F"/>
    <w:rsid w:val="007D6CBC"/>
    <w:rsid w:val="007E07A2"/>
    <w:rsid w:val="007E10B8"/>
    <w:rsid w:val="007E12BA"/>
    <w:rsid w:val="007E1F71"/>
    <w:rsid w:val="007E289C"/>
    <w:rsid w:val="007E54D9"/>
    <w:rsid w:val="007E7ADD"/>
    <w:rsid w:val="007F15E6"/>
    <w:rsid w:val="007F230F"/>
    <w:rsid w:val="007F23D2"/>
    <w:rsid w:val="007F401E"/>
    <w:rsid w:val="007F4483"/>
    <w:rsid w:val="007F4CA0"/>
    <w:rsid w:val="007F6F9A"/>
    <w:rsid w:val="007F7365"/>
    <w:rsid w:val="008173E4"/>
    <w:rsid w:val="00817DB6"/>
    <w:rsid w:val="00822E96"/>
    <w:rsid w:val="00823A1D"/>
    <w:rsid w:val="00824E67"/>
    <w:rsid w:val="0083466B"/>
    <w:rsid w:val="00844F9C"/>
    <w:rsid w:val="00845255"/>
    <w:rsid w:val="00846235"/>
    <w:rsid w:val="00847504"/>
    <w:rsid w:val="00850670"/>
    <w:rsid w:val="0085089F"/>
    <w:rsid w:val="00851C33"/>
    <w:rsid w:val="00853219"/>
    <w:rsid w:val="00853FE6"/>
    <w:rsid w:val="00854BE5"/>
    <w:rsid w:val="008570F5"/>
    <w:rsid w:val="008576ED"/>
    <w:rsid w:val="00864814"/>
    <w:rsid w:val="0086655D"/>
    <w:rsid w:val="0087391F"/>
    <w:rsid w:val="00876723"/>
    <w:rsid w:val="00876E10"/>
    <w:rsid w:val="00877916"/>
    <w:rsid w:val="00882D81"/>
    <w:rsid w:val="00882EB1"/>
    <w:rsid w:val="0088415A"/>
    <w:rsid w:val="00884F36"/>
    <w:rsid w:val="00885BBD"/>
    <w:rsid w:val="008910AD"/>
    <w:rsid w:val="00892AF7"/>
    <w:rsid w:val="00896CF9"/>
    <w:rsid w:val="00896E88"/>
    <w:rsid w:val="00897886"/>
    <w:rsid w:val="008A0D5D"/>
    <w:rsid w:val="008A29BF"/>
    <w:rsid w:val="008A2C13"/>
    <w:rsid w:val="008A3016"/>
    <w:rsid w:val="008B7D12"/>
    <w:rsid w:val="008B7DEC"/>
    <w:rsid w:val="008C5E61"/>
    <w:rsid w:val="008D0299"/>
    <w:rsid w:val="008D076D"/>
    <w:rsid w:val="008D3008"/>
    <w:rsid w:val="008D3750"/>
    <w:rsid w:val="008D6F37"/>
    <w:rsid w:val="008D7F29"/>
    <w:rsid w:val="008E0F70"/>
    <w:rsid w:val="008E21C5"/>
    <w:rsid w:val="008E2BBD"/>
    <w:rsid w:val="008E50B4"/>
    <w:rsid w:val="008E6993"/>
    <w:rsid w:val="008E7584"/>
    <w:rsid w:val="008F08EA"/>
    <w:rsid w:val="008F0A10"/>
    <w:rsid w:val="008F0C6F"/>
    <w:rsid w:val="008F0F99"/>
    <w:rsid w:val="008F7D3C"/>
    <w:rsid w:val="00901FB4"/>
    <w:rsid w:val="00904B9D"/>
    <w:rsid w:val="009063D3"/>
    <w:rsid w:val="00906943"/>
    <w:rsid w:val="00913933"/>
    <w:rsid w:val="00915944"/>
    <w:rsid w:val="009171BA"/>
    <w:rsid w:val="0092563A"/>
    <w:rsid w:val="009276CE"/>
    <w:rsid w:val="0093290F"/>
    <w:rsid w:val="00932F65"/>
    <w:rsid w:val="0093406A"/>
    <w:rsid w:val="00934D1E"/>
    <w:rsid w:val="00942525"/>
    <w:rsid w:val="00945C01"/>
    <w:rsid w:val="0095498B"/>
    <w:rsid w:val="0095766B"/>
    <w:rsid w:val="00957B36"/>
    <w:rsid w:val="00960E6A"/>
    <w:rsid w:val="00960EBE"/>
    <w:rsid w:val="009613F0"/>
    <w:rsid w:val="009634BC"/>
    <w:rsid w:val="009639A2"/>
    <w:rsid w:val="00966BBC"/>
    <w:rsid w:val="00966FD0"/>
    <w:rsid w:val="0097286E"/>
    <w:rsid w:val="009767A9"/>
    <w:rsid w:val="00976B40"/>
    <w:rsid w:val="00977A50"/>
    <w:rsid w:val="00980637"/>
    <w:rsid w:val="00981C39"/>
    <w:rsid w:val="009825A3"/>
    <w:rsid w:val="009A273B"/>
    <w:rsid w:val="009A64E6"/>
    <w:rsid w:val="009A670F"/>
    <w:rsid w:val="009A7A4C"/>
    <w:rsid w:val="009A7C73"/>
    <w:rsid w:val="009B0D48"/>
    <w:rsid w:val="009B26C4"/>
    <w:rsid w:val="009B743E"/>
    <w:rsid w:val="009C2A64"/>
    <w:rsid w:val="009C3FBD"/>
    <w:rsid w:val="009C4596"/>
    <w:rsid w:val="009C623F"/>
    <w:rsid w:val="009D0B24"/>
    <w:rsid w:val="009D40E7"/>
    <w:rsid w:val="009D45D9"/>
    <w:rsid w:val="009E1AC1"/>
    <w:rsid w:val="009E42CC"/>
    <w:rsid w:val="009E6284"/>
    <w:rsid w:val="009F4BAA"/>
    <w:rsid w:val="00A02A09"/>
    <w:rsid w:val="00A036D5"/>
    <w:rsid w:val="00A044A1"/>
    <w:rsid w:val="00A04EE6"/>
    <w:rsid w:val="00A073C7"/>
    <w:rsid w:val="00A10EBD"/>
    <w:rsid w:val="00A11A3C"/>
    <w:rsid w:val="00A11A8E"/>
    <w:rsid w:val="00A130BB"/>
    <w:rsid w:val="00A150CC"/>
    <w:rsid w:val="00A16AA9"/>
    <w:rsid w:val="00A20310"/>
    <w:rsid w:val="00A20F86"/>
    <w:rsid w:val="00A21B7D"/>
    <w:rsid w:val="00A22984"/>
    <w:rsid w:val="00A2303A"/>
    <w:rsid w:val="00A239A6"/>
    <w:rsid w:val="00A23C1F"/>
    <w:rsid w:val="00A24071"/>
    <w:rsid w:val="00A26ADA"/>
    <w:rsid w:val="00A347E5"/>
    <w:rsid w:val="00A35FBF"/>
    <w:rsid w:val="00A36588"/>
    <w:rsid w:val="00A41A81"/>
    <w:rsid w:val="00A427EA"/>
    <w:rsid w:val="00A42CC7"/>
    <w:rsid w:val="00A443E4"/>
    <w:rsid w:val="00A45F09"/>
    <w:rsid w:val="00A46734"/>
    <w:rsid w:val="00A46C55"/>
    <w:rsid w:val="00A52452"/>
    <w:rsid w:val="00A536FB"/>
    <w:rsid w:val="00A53C8E"/>
    <w:rsid w:val="00A57BD4"/>
    <w:rsid w:val="00A600A1"/>
    <w:rsid w:val="00A62D4A"/>
    <w:rsid w:val="00A64464"/>
    <w:rsid w:val="00A658B5"/>
    <w:rsid w:val="00A66AA9"/>
    <w:rsid w:val="00A70D7D"/>
    <w:rsid w:val="00A71495"/>
    <w:rsid w:val="00A725E0"/>
    <w:rsid w:val="00A72921"/>
    <w:rsid w:val="00A741C1"/>
    <w:rsid w:val="00A74A7B"/>
    <w:rsid w:val="00A81B13"/>
    <w:rsid w:val="00A81C06"/>
    <w:rsid w:val="00A82ED3"/>
    <w:rsid w:val="00A91726"/>
    <w:rsid w:val="00A9300F"/>
    <w:rsid w:val="00A93354"/>
    <w:rsid w:val="00A94FC1"/>
    <w:rsid w:val="00A969BF"/>
    <w:rsid w:val="00AA0AE4"/>
    <w:rsid w:val="00AA3B32"/>
    <w:rsid w:val="00AA65F9"/>
    <w:rsid w:val="00AB485A"/>
    <w:rsid w:val="00AB5897"/>
    <w:rsid w:val="00AB6099"/>
    <w:rsid w:val="00AB61F6"/>
    <w:rsid w:val="00AB7421"/>
    <w:rsid w:val="00AB7D73"/>
    <w:rsid w:val="00AC1EA6"/>
    <w:rsid w:val="00AC22FB"/>
    <w:rsid w:val="00AC2A06"/>
    <w:rsid w:val="00AC455D"/>
    <w:rsid w:val="00AC53FF"/>
    <w:rsid w:val="00AC6A7B"/>
    <w:rsid w:val="00AD0088"/>
    <w:rsid w:val="00AE1C06"/>
    <w:rsid w:val="00AE5D47"/>
    <w:rsid w:val="00AE60BC"/>
    <w:rsid w:val="00AE7C3D"/>
    <w:rsid w:val="00AF1E62"/>
    <w:rsid w:val="00AF7AAA"/>
    <w:rsid w:val="00B01849"/>
    <w:rsid w:val="00B02DFC"/>
    <w:rsid w:val="00B04D69"/>
    <w:rsid w:val="00B07273"/>
    <w:rsid w:val="00B103FB"/>
    <w:rsid w:val="00B11EA1"/>
    <w:rsid w:val="00B13BB7"/>
    <w:rsid w:val="00B15EAC"/>
    <w:rsid w:val="00B16B02"/>
    <w:rsid w:val="00B16C3B"/>
    <w:rsid w:val="00B20EAD"/>
    <w:rsid w:val="00B21F18"/>
    <w:rsid w:val="00B22EFC"/>
    <w:rsid w:val="00B2626F"/>
    <w:rsid w:val="00B27322"/>
    <w:rsid w:val="00B32091"/>
    <w:rsid w:val="00B32608"/>
    <w:rsid w:val="00B339FD"/>
    <w:rsid w:val="00B36CD6"/>
    <w:rsid w:val="00B4390C"/>
    <w:rsid w:val="00B45CA3"/>
    <w:rsid w:val="00B50BDE"/>
    <w:rsid w:val="00B51638"/>
    <w:rsid w:val="00B5211F"/>
    <w:rsid w:val="00B5428C"/>
    <w:rsid w:val="00B56B7C"/>
    <w:rsid w:val="00B61D49"/>
    <w:rsid w:val="00B62767"/>
    <w:rsid w:val="00B64793"/>
    <w:rsid w:val="00B64D22"/>
    <w:rsid w:val="00B64DA8"/>
    <w:rsid w:val="00B715A4"/>
    <w:rsid w:val="00B733FC"/>
    <w:rsid w:val="00B74E85"/>
    <w:rsid w:val="00B76A6F"/>
    <w:rsid w:val="00B77558"/>
    <w:rsid w:val="00B84F8B"/>
    <w:rsid w:val="00B86497"/>
    <w:rsid w:val="00B86961"/>
    <w:rsid w:val="00B90D95"/>
    <w:rsid w:val="00B9473E"/>
    <w:rsid w:val="00B95BA0"/>
    <w:rsid w:val="00B96BED"/>
    <w:rsid w:val="00B97259"/>
    <w:rsid w:val="00B97387"/>
    <w:rsid w:val="00BA18AA"/>
    <w:rsid w:val="00BA3BC7"/>
    <w:rsid w:val="00BB0A13"/>
    <w:rsid w:val="00BB0B55"/>
    <w:rsid w:val="00BB2B66"/>
    <w:rsid w:val="00BB39C0"/>
    <w:rsid w:val="00BB4F19"/>
    <w:rsid w:val="00BB5DFB"/>
    <w:rsid w:val="00BB6EEB"/>
    <w:rsid w:val="00BC092C"/>
    <w:rsid w:val="00BC4AE4"/>
    <w:rsid w:val="00BC74BC"/>
    <w:rsid w:val="00BD000C"/>
    <w:rsid w:val="00BD4393"/>
    <w:rsid w:val="00BD5EF3"/>
    <w:rsid w:val="00BE1537"/>
    <w:rsid w:val="00BE7111"/>
    <w:rsid w:val="00BF2484"/>
    <w:rsid w:val="00BF5950"/>
    <w:rsid w:val="00BF6FFC"/>
    <w:rsid w:val="00C0647C"/>
    <w:rsid w:val="00C0754C"/>
    <w:rsid w:val="00C07A7F"/>
    <w:rsid w:val="00C11D9B"/>
    <w:rsid w:val="00C12922"/>
    <w:rsid w:val="00C1455A"/>
    <w:rsid w:val="00C15DC3"/>
    <w:rsid w:val="00C1781A"/>
    <w:rsid w:val="00C213E4"/>
    <w:rsid w:val="00C26933"/>
    <w:rsid w:val="00C30D97"/>
    <w:rsid w:val="00C333B8"/>
    <w:rsid w:val="00C351B2"/>
    <w:rsid w:val="00C35212"/>
    <w:rsid w:val="00C418E7"/>
    <w:rsid w:val="00C53028"/>
    <w:rsid w:val="00C5426B"/>
    <w:rsid w:val="00C552A6"/>
    <w:rsid w:val="00C55939"/>
    <w:rsid w:val="00C57529"/>
    <w:rsid w:val="00C57B0F"/>
    <w:rsid w:val="00C604CB"/>
    <w:rsid w:val="00C61A74"/>
    <w:rsid w:val="00C62F91"/>
    <w:rsid w:val="00C669CF"/>
    <w:rsid w:val="00C7366C"/>
    <w:rsid w:val="00C73798"/>
    <w:rsid w:val="00C7618D"/>
    <w:rsid w:val="00C7745C"/>
    <w:rsid w:val="00C81D9B"/>
    <w:rsid w:val="00C8317C"/>
    <w:rsid w:val="00C85D2E"/>
    <w:rsid w:val="00C86B9E"/>
    <w:rsid w:val="00C8743A"/>
    <w:rsid w:val="00C90B93"/>
    <w:rsid w:val="00C90D11"/>
    <w:rsid w:val="00C95060"/>
    <w:rsid w:val="00CA0C9C"/>
    <w:rsid w:val="00CA0DD7"/>
    <w:rsid w:val="00CA2779"/>
    <w:rsid w:val="00CA29A7"/>
    <w:rsid w:val="00CA6233"/>
    <w:rsid w:val="00CB149F"/>
    <w:rsid w:val="00CB5AF5"/>
    <w:rsid w:val="00CB754E"/>
    <w:rsid w:val="00CC4614"/>
    <w:rsid w:val="00CC7323"/>
    <w:rsid w:val="00CD1B4F"/>
    <w:rsid w:val="00CD2E1B"/>
    <w:rsid w:val="00CD36A0"/>
    <w:rsid w:val="00CD5A79"/>
    <w:rsid w:val="00CD6301"/>
    <w:rsid w:val="00CD6756"/>
    <w:rsid w:val="00CD76D2"/>
    <w:rsid w:val="00CE0BF9"/>
    <w:rsid w:val="00CE1833"/>
    <w:rsid w:val="00CE1850"/>
    <w:rsid w:val="00CE3786"/>
    <w:rsid w:val="00CE5970"/>
    <w:rsid w:val="00CE6886"/>
    <w:rsid w:val="00CE7852"/>
    <w:rsid w:val="00CF2A86"/>
    <w:rsid w:val="00CF3F2D"/>
    <w:rsid w:val="00CF5C3A"/>
    <w:rsid w:val="00CF7A45"/>
    <w:rsid w:val="00D0159E"/>
    <w:rsid w:val="00D01690"/>
    <w:rsid w:val="00D01D43"/>
    <w:rsid w:val="00D069CA"/>
    <w:rsid w:val="00D07B47"/>
    <w:rsid w:val="00D11316"/>
    <w:rsid w:val="00D11AD0"/>
    <w:rsid w:val="00D11D38"/>
    <w:rsid w:val="00D11EE1"/>
    <w:rsid w:val="00D12B52"/>
    <w:rsid w:val="00D13420"/>
    <w:rsid w:val="00D15E0E"/>
    <w:rsid w:val="00D2436D"/>
    <w:rsid w:val="00D317D3"/>
    <w:rsid w:val="00D32905"/>
    <w:rsid w:val="00D34DA4"/>
    <w:rsid w:val="00D375AF"/>
    <w:rsid w:val="00D40609"/>
    <w:rsid w:val="00D408F8"/>
    <w:rsid w:val="00D4347B"/>
    <w:rsid w:val="00D43905"/>
    <w:rsid w:val="00D45002"/>
    <w:rsid w:val="00D47E0E"/>
    <w:rsid w:val="00D53520"/>
    <w:rsid w:val="00D546B1"/>
    <w:rsid w:val="00D55DD2"/>
    <w:rsid w:val="00D67FD8"/>
    <w:rsid w:val="00D723B0"/>
    <w:rsid w:val="00D72AD4"/>
    <w:rsid w:val="00D73D19"/>
    <w:rsid w:val="00D7637E"/>
    <w:rsid w:val="00D80CF8"/>
    <w:rsid w:val="00D82ACB"/>
    <w:rsid w:val="00D838AD"/>
    <w:rsid w:val="00D83B03"/>
    <w:rsid w:val="00D84666"/>
    <w:rsid w:val="00D85887"/>
    <w:rsid w:val="00D864F1"/>
    <w:rsid w:val="00D941A9"/>
    <w:rsid w:val="00D951A7"/>
    <w:rsid w:val="00D95D19"/>
    <w:rsid w:val="00D966E1"/>
    <w:rsid w:val="00D96F46"/>
    <w:rsid w:val="00D975E8"/>
    <w:rsid w:val="00DA1176"/>
    <w:rsid w:val="00DA172C"/>
    <w:rsid w:val="00DA29D2"/>
    <w:rsid w:val="00DA3F76"/>
    <w:rsid w:val="00DA5704"/>
    <w:rsid w:val="00DA78B1"/>
    <w:rsid w:val="00DB2ADF"/>
    <w:rsid w:val="00DB32B3"/>
    <w:rsid w:val="00DB4368"/>
    <w:rsid w:val="00DB4408"/>
    <w:rsid w:val="00DB6C5B"/>
    <w:rsid w:val="00DC01E3"/>
    <w:rsid w:val="00DC0899"/>
    <w:rsid w:val="00DC1952"/>
    <w:rsid w:val="00DC5545"/>
    <w:rsid w:val="00DC64DD"/>
    <w:rsid w:val="00DD1517"/>
    <w:rsid w:val="00DD4B7C"/>
    <w:rsid w:val="00DD5E13"/>
    <w:rsid w:val="00DD65D6"/>
    <w:rsid w:val="00DD6640"/>
    <w:rsid w:val="00DD7CE5"/>
    <w:rsid w:val="00DE0927"/>
    <w:rsid w:val="00DF096B"/>
    <w:rsid w:val="00DF1231"/>
    <w:rsid w:val="00DF5B02"/>
    <w:rsid w:val="00E01FC2"/>
    <w:rsid w:val="00E032C0"/>
    <w:rsid w:val="00E05891"/>
    <w:rsid w:val="00E12910"/>
    <w:rsid w:val="00E13227"/>
    <w:rsid w:val="00E13E7F"/>
    <w:rsid w:val="00E14ACA"/>
    <w:rsid w:val="00E14FBE"/>
    <w:rsid w:val="00E20488"/>
    <w:rsid w:val="00E2638B"/>
    <w:rsid w:val="00E26FF7"/>
    <w:rsid w:val="00E3151F"/>
    <w:rsid w:val="00E35870"/>
    <w:rsid w:val="00E365CB"/>
    <w:rsid w:val="00E40ACD"/>
    <w:rsid w:val="00E42A85"/>
    <w:rsid w:val="00E46586"/>
    <w:rsid w:val="00E46D66"/>
    <w:rsid w:val="00E500B9"/>
    <w:rsid w:val="00E502E0"/>
    <w:rsid w:val="00E51E21"/>
    <w:rsid w:val="00E556A2"/>
    <w:rsid w:val="00E57AD2"/>
    <w:rsid w:val="00E613B7"/>
    <w:rsid w:val="00E6415E"/>
    <w:rsid w:val="00E66FCA"/>
    <w:rsid w:val="00E67A91"/>
    <w:rsid w:val="00E704CD"/>
    <w:rsid w:val="00E723F3"/>
    <w:rsid w:val="00E7307D"/>
    <w:rsid w:val="00E739AD"/>
    <w:rsid w:val="00E73E20"/>
    <w:rsid w:val="00E74CB1"/>
    <w:rsid w:val="00E74D71"/>
    <w:rsid w:val="00E810BF"/>
    <w:rsid w:val="00E82DD7"/>
    <w:rsid w:val="00E87B89"/>
    <w:rsid w:val="00E905CA"/>
    <w:rsid w:val="00E9183E"/>
    <w:rsid w:val="00E92D12"/>
    <w:rsid w:val="00E9335E"/>
    <w:rsid w:val="00E93E83"/>
    <w:rsid w:val="00EA10E6"/>
    <w:rsid w:val="00EA14CB"/>
    <w:rsid w:val="00EB4491"/>
    <w:rsid w:val="00EB4D50"/>
    <w:rsid w:val="00EC6352"/>
    <w:rsid w:val="00ED1399"/>
    <w:rsid w:val="00ED3FC1"/>
    <w:rsid w:val="00ED49EC"/>
    <w:rsid w:val="00ED4D87"/>
    <w:rsid w:val="00EE5406"/>
    <w:rsid w:val="00EE5BE3"/>
    <w:rsid w:val="00EE7456"/>
    <w:rsid w:val="00EF1D25"/>
    <w:rsid w:val="00EF445C"/>
    <w:rsid w:val="00EF539D"/>
    <w:rsid w:val="00F00D96"/>
    <w:rsid w:val="00F0173B"/>
    <w:rsid w:val="00F02844"/>
    <w:rsid w:val="00F02D45"/>
    <w:rsid w:val="00F033F0"/>
    <w:rsid w:val="00F0341A"/>
    <w:rsid w:val="00F11EE7"/>
    <w:rsid w:val="00F12ADD"/>
    <w:rsid w:val="00F14485"/>
    <w:rsid w:val="00F20EF4"/>
    <w:rsid w:val="00F256CF"/>
    <w:rsid w:val="00F30692"/>
    <w:rsid w:val="00F33CB6"/>
    <w:rsid w:val="00F34A62"/>
    <w:rsid w:val="00F41469"/>
    <w:rsid w:val="00F4185F"/>
    <w:rsid w:val="00F41C5F"/>
    <w:rsid w:val="00F440A6"/>
    <w:rsid w:val="00F46DA6"/>
    <w:rsid w:val="00F50996"/>
    <w:rsid w:val="00F50C48"/>
    <w:rsid w:val="00F54D54"/>
    <w:rsid w:val="00F5615D"/>
    <w:rsid w:val="00F67BC6"/>
    <w:rsid w:val="00F716B3"/>
    <w:rsid w:val="00F7286D"/>
    <w:rsid w:val="00F731EA"/>
    <w:rsid w:val="00F7409B"/>
    <w:rsid w:val="00F7564B"/>
    <w:rsid w:val="00F81A17"/>
    <w:rsid w:val="00F84753"/>
    <w:rsid w:val="00F860B3"/>
    <w:rsid w:val="00F94EFF"/>
    <w:rsid w:val="00F96E3D"/>
    <w:rsid w:val="00F96E82"/>
    <w:rsid w:val="00FA2BB8"/>
    <w:rsid w:val="00FA43EB"/>
    <w:rsid w:val="00FA4DF3"/>
    <w:rsid w:val="00FA62DC"/>
    <w:rsid w:val="00FB12B9"/>
    <w:rsid w:val="00FB5EAD"/>
    <w:rsid w:val="00FC1319"/>
    <w:rsid w:val="00FC5DD7"/>
    <w:rsid w:val="00FC5EA8"/>
    <w:rsid w:val="00FD1EF0"/>
    <w:rsid w:val="00FD63C6"/>
    <w:rsid w:val="00FE175C"/>
    <w:rsid w:val="00FE5161"/>
    <w:rsid w:val="00FF25BC"/>
    <w:rsid w:val="00FF2F99"/>
    <w:rsid w:val="00FF5303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 fillcolor="red">
      <v:fill color="red"/>
    </o:shapedefaults>
    <o:shapelayout v:ext="edit">
      <o:idmap v:ext="edit" data="1"/>
    </o:shapelayout>
  </w:shapeDefaults>
  <w:decimalSymbol w:val="."/>
  <w:listSeparator w:val=","/>
  <w14:docId w14:val="318E54F9"/>
  <w15:docId w15:val="{9F075A6B-5E15-499D-8E1D-A094A217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588"/>
    <w:pPr>
      <w:spacing w:line="360" w:lineRule="auto"/>
    </w:pPr>
    <w:rPr>
      <w:rFonts w:ascii="Arial" w:hAnsi="Arial"/>
      <w:sz w:val="22"/>
      <w:szCs w:val="22"/>
      <w:lang w:val="en-NZ"/>
    </w:rPr>
  </w:style>
  <w:style w:type="paragraph" w:styleId="Heading1">
    <w:name w:val="heading 1"/>
    <w:basedOn w:val="Normal"/>
    <w:next w:val="Normal"/>
    <w:link w:val="Heading1Char"/>
    <w:qFormat/>
    <w:rsid w:val="00AC455D"/>
    <w:pPr>
      <w:pBdr>
        <w:top w:val="single" w:sz="6" w:space="3" w:color="auto"/>
        <w:left w:val="single" w:sz="6" w:space="4" w:color="auto"/>
        <w:bottom w:val="single" w:sz="6" w:space="3" w:color="auto"/>
        <w:right w:val="single" w:sz="6" w:space="4" w:color="auto"/>
      </w:pBdr>
      <w:spacing w:before="60" w:after="60" w:line="240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AC455D"/>
    <w:pPr>
      <w:keepNext/>
      <w:outlineLvl w:val="1"/>
    </w:pPr>
    <w:rPr>
      <w:rFonts w:cs="Arial"/>
      <w:b/>
      <w:color w:val="003366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F5B02"/>
    <w:pPr>
      <w:keepNext/>
      <w:spacing w:after="120" w:line="240" w:lineRule="auto"/>
      <w:outlineLvl w:val="2"/>
    </w:pPr>
    <w:rPr>
      <w:rFonts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DF5B02"/>
    <w:pPr>
      <w:keepNext/>
      <w:spacing w:before="60" w:after="120" w:line="240" w:lineRule="auto"/>
      <w:outlineLvl w:val="3"/>
    </w:pPr>
    <w:rPr>
      <w:rFonts w:cs="Arial"/>
      <w:b/>
      <w:sz w:val="28"/>
      <w:szCs w:val="28"/>
    </w:rPr>
  </w:style>
  <w:style w:type="paragraph" w:styleId="Heading5">
    <w:name w:val="heading 5"/>
    <w:basedOn w:val="Normal"/>
    <w:next w:val="Normal"/>
    <w:qFormat/>
    <w:rsid w:val="00DF5B02"/>
    <w:pPr>
      <w:keepNext/>
      <w:spacing w:before="120" w:line="240" w:lineRule="auto"/>
      <w:outlineLvl w:val="4"/>
    </w:pPr>
    <w:rPr>
      <w:rFonts w:cs="Arial"/>
      <w:b/>
      <w:color w:val="000000"/>
      <w:u w:val="single"/>
      <w:lang w:val="en-AU"/>
    </w:rPr>
  </w:style>
  <w:style w:type="paragraph" w:styleId="Heading6">
    <w:name w:val="heading 6"/>
    <w:basedOn w:val="Normal"/>
    <w:next w:val="Normal"/>
    <w:qFormat/>
    <w:rsid w:val="00DF5B02"/>
    <w:pPr>
      <w:keepNext/>
      <w:spacing w:line="240" w:lineRule="auto"/>
      <w:outlineLvl w:val="5"/>
    </w:pPr>
    <w:rPr>
      <w:rFonts w:cs="Arial"/>
      <w:i/>
      <w:szCs w:val="20"/>
    </w:rPr>
  </w:style>
  <w:style w:type="paragraph" w:styleId="Heading7">
    <w:name w:val="heading 7"/>
    <w:basedOn w:val="Normal"/>
    <w:next w:val="Normal"/>
    <w:qFormat/>
    <w:rsid w:val="00DF5B02"/>
    <w:pPr>
      <w:keepNext/>
      <w:spacing w:before="120" w:after="120" w:line="240" w:lineRule="auto"/>
      <w:outlineLvl w:val="6"/>
    </w:pPr>
    <w:rPr>
      <w:rFonts w:cs="Arial"/>
      <w:u w:val="single"/>
      <w:lang w:val="en-AU"/>
    </w:rPr>
  </w:style>
  <w:style w:type="paragraph" w:styleId="Heading8">
    <w:name w:val="heading 8"/>
    <w:basedOn w:val="Normal"/>
    <w:next w:val="Normal"/>
    <w:qFormat/>
    <w:rsid w:val="00DF5B02"/>
    <w:pPr>
      <w:keepNext/>
      <w:spacing w:before="120" w:line="240" w:lineRule="auto"/>
      <w:jc w:val="center"/>
      <w:outlineLvl w:val="7"/>
    </w:pPr>
    <w:rPr>
      <w:rFonts w:cs="Arial"/>
      <w:b/>
      <w:bCs/>
      <w:iCs/>
      <w:sz w:val="36"/>
      <w:szCs w:val="26"/>
      <w:lang w:val="en-AU"/>
    </w:rPr>
  </w:style>
  <w:style w:type="paragraph" w:styleId="Heading9">
    <w:name w:val="heading 9"/>
    <w:aliases w:val="Mtns"/>
    <w:basedOn w:val="Normal"/>
    <w:next w:val="Normal"/>
    <w:qFormat/>
    <w:rsid w:val="00AC455D"/>
    <w:pPr>
      <w:keepNext/>
      <w:spacing w:line="240" w:lineRule="auto"/>
      <w:outlineLvl w:val="8"/>
    </w:pPr>
    <w:rPr>
      <w:color w:val="FFFFF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dwriting">
    <w:name w:val="Handwriting"/>
    <w:basedOn w:val="Normal"/>
    <w:rsid w:val="00DF5B02"/>
    <w:pPr>
      <w:spacing w:after="60"/>
    </w:pPr>
    <w:rPr>
      <w:rFonts w:ascii="Comic Sans MS" w:hAnsi="Comic Sans MS" w:cs="Arial"/>
      <w:sz w:val="20"/>
      <w:szCs w:val="20"/>
    </w:rPr>
  </w:style>
  <w:style w:type="paragraph" w:styleId="Title">
    <w:name w:val="Title"/>
    <w:basedOn w:val="Normal"/>
    <w:qFormat/>
    <w:rsid w:val="00DF5B02"/>
    <w:pPr>
      <w:spacing w:before="120" w:after="120"/>
      <w:jc w:val="center"/>
      <w:outlineLvl w:val="0"/>
    </w:pPr>
    <w:rPr>
      <w:rFonts w:cs="Arial"/>
      <w:bCs/>
      <w:sz w:val="72"/>
      <w:szCs w:val="72"/>
    </w:rPr>
  </w:style>
  <w:style w:type="paragraph" w:styleId="Footer">
    <w:name w:val="footer"/>
    <w:rsid w:val="00DF5B02"/>
    <w:pPr>
      <w:pBdr>
        <w:top w:val="single" w:sz="4" w:space="1" w:color="C0C0C0"/>
        <w:bottom w:val="single" w:sz="4" w:space="1" w:color="C0C0C0"/>
      </w:pBdr>
    </w:pPr>
    <w:rPr>
      <w:rFonts w:ascii="Arial" w:hAnsi="Arial" w:cs="Arial"/>
      <w:color w:val="C0C0C0"/>
      <w:lang w:val="en-NZ"/>
    </w:rPr>
  </w:style>
  <w:style w:type="paragraph" w:styleId="Header">
    <w:name w:val="header"/>
    <w:basedOn w:val="Normal"/>
    <w:rsid w:val="00DF5B02"/>
    <w:pPr>
      <w:jc w:val="center"/>
    </w:pPr>
    <w:rPr>
      <w:rFonts w:cs="Arial"/>
      <w:color w:val="C0C0C0"/>
      <w:sz w:val="20"/>
      <w:szCs w:val="20"/>
      <w:lang w:val="en-AU"/>
    </w:rPr>
  </w:style>
  <w:style w:type="character" w:styleId="PageNumber">
    <w:name w:val="page number"/>
    <w:rsid w:val="00DF5B02"/>
    <w:rPr>
      <w:rFonts w:ascii="Arial" w:hAnsi="Arial"/>
      <w:b/>
      <w:sz w:val="22"/>
      <w:szCs w:val="22"/>
      <w:lang w:val="en-NZ" w:eastAsia="en-US" w:bidi="ar-SA"/>
    </w:rPr>
  </w:style>
  <w:style w:type="paragraph" w:styleId="TOC1">
    <w:name w:val="toc 1"/>
    <w:next w:val="Normal"/>
    <w:uiPriority w:val="39"/>
    <w:rsid w:val="00DF5B02"/>
    <w:pPr>
      <w:spacing w:line="312" w:lineRule="auto"/>
    </w:pPr>
    <w:rPr>
      <w:rFonts w:ascii="Arial" w:hAnsi="Arial" w:cs="Arial"/>
      <w:b/>
      <w:sz w:val="22"/>
      <w:szCs w:val="22"/>
      <w:lang w:val="en-NZ"/>
    </w:rPr>
  </w:style>
  <w:style w:type="paragraph" w:styleId="TOC2">
    <w:name w:val="toc 2"/>
    <w:next w:val="Normal"/>
    <w:semiHidden/>
    <w:rsid w:val="00DF5B02"/>
    <w:pPr>
      <w:spacing w:line="312" w:lineRule="auto"/>
    </w:pPr>
    <w:rPr>
      <w:rFonts w:ascii="Arial" w:hAnsi="Arial" w:cs="Arial"/>
      <w:sz w:val="22"/>
      <w:szCs w:val="22"/>
      <w:lang w:val="en-NZ"/>
    </w:rPr>
  </w:style>
  <w:style w:type="paragraph" w:styleId="TOC3">
    <w:name w:val="toc 3"/>
    <w:basedOn w:val="Normal"/>
    <w:next w:val="Normal"/>
    <w:semiHidden/>
    <w:rsid w:val="00DF5B02"/>
    <w:pPr>
      <w:ind w:left="442"/>
    </w:pPr>
    <w:rPr>
      <w:sz w:val="18"/>
      <w:szCs w:val="18"/>
    </w:rPr>
  </w:style>
  <w:style w:type="character" w:customStyle="1" w:styleId="Bullet6Char">
    <w:name w:val="Bullet 6 Char"/>
    <w:link w:val="Bullet6"/>
    <w:rsid w:val="001E2553"/>
    <w:rPr>
      <w:rFonts w:ascii="Arial" w:hAnsi="Arial"/>
      <w:sz w:val="22"/>
      <w:szCs w:val="22"/>
      <w:lang w:val="en-NZ"/>
    </w:rPr>
  </w:style>
  <w:style w:type="paragraph" w:customStyle="1" w:styleId="Table">
    <w:name w:val="Table"/>
    <w:basedOn w:val="Normal"/>
    <w:rsid w:val="00DF5B02"/>
    <w:pPr>
      <w:spacing w:before="60" w:after="60" w:line="240" w:lineRule="auto"/>
    </w:pPr>
    <w:rPr>
      <w:rFonts w:cs="Arial"/>
      <w:bCs/>
      <w:sz w:val="20"/>
      <w:lang w:eastAsia="en-AU"/>
    </w:rPr>
  </w:style>
  <w:style w:type="paragraph" w:customStyle="1" w:styleId="Table-heading">
    <w:name w:val="Table - heading"/>
    <w:basedOn w:val="Heading4"/>
    <w:rsid w:val="00DF5B02"/>
  </w:style>
  <w:style w:type="paragraph" w:customStyle="1" w:styleId="Heading9a">
    <w:name w:val="Heading 9a"/>
    <w:basedOn w:val="Heading4"/>
    <w:rsid w:val="00AC455D"/>
    <w:rPr>
      <w:smallCaps/>
      <w:color w:val="333399"/>
      <w:sz w:val="32"/>
      <w:szCs w:val="32"/>
    </w:rPr>
  </w:style>
  <w:style w:type="paragraph" w:customStyle="1" w:styleId="Table-bold">
    <w:name w:val="Table - bold"/>
    <w:basedOn w:val="Table"/>
    <w:autoRedefine/>
    <w:rsid w:val="00DF5B02"/>
    <w:rPr>
      <w:b/>
    </w:rPr>
  </w:style>
  <w:style w:type="numbering" w:styleId="111111">
    <w:name w:val="Outline List 2"/>
    <w:basedOn w:val="NoList"/>
    <w:semiHidden/>
    <w:rsid w:val="00DF5B02"/>
    <w:pPr>
      <w:numPr>
        <w:numId w:val="1"/>
      </w:numPr>
    </w:pPr>
  </w:style>
  <w:style w:type="paragraph" w:customStyle="1" w:styleId="Title2">
    <w:name w:val="Title 2"/>
    <w:basedOn w:val="Normal"/>
    <w:rsid w:val="00AE5D47"/>
    <w:pPr>
      <w:jc w:val="center"/>
    </w:pPr>
    <w:rPr>
      <w:rFonts w:ascii="Comic Sans MS" w:hAnsi="Comic Sans MS"/>
      <w:b/>
      <w:bCs/>
      <w:color w:val="333399"/>
      <w:sz w:val="72"/>
      <w:szCs w:val="20"/>
    </w:rPr>
  </w:style>
  <w:style w:type="paragraph" w:customStyle="1" w:styleId="Bullet5">
    <w:name w:val="Bullet 5"/>
    <w:rsid w:val="009C623F"/>
    <w:pPr>
      <w:numPr>
        <w:numId w:val="8"/>
      </w:numPr>
      <w:spacing w:line="312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2">
    <w:name w:val="Bullet 2"/>
    <w:rsid w:val="00DF5B02"/>
    <w:pPr>
      <w:numPr>
        <w:numId w:val="5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6">
    <w:name w:val="Bullet 6"/>
    <w:basedOn w:val="Normal"/>
    <w:next w:val="Normal"/>
    <w:link w:val="Bullet6Char"/>
    <w:rsid w:val="001E2553"/>
    <w:pPr>
      <w:numPr>
        <w:numId w:val="9"/>
      </w:numPr>
    </w:pPr>
  </w:style>
  <w:style w:type="paragraph" w:styleId="FootnoteText">
    <w:name w:val="footnote text"/>
    <w:basedOn w:val="Normal"/>
    <w:semiHidden/>
    <w:pPr>
      <w:spacing w:line="240" w:lineRule="auto"/>
    </w:pPr>
    <w:rPr>
      <w:rFonts w:ascii="Times New Roman" w:hAnsi="Times New Roman"/>
      <w:sz w:val="20"/>
    </w:rPr>
  </w:style>
  <w:style w:type="numbering" w:styleId="1ai">
    <w:name w:val="Outline List 1"/>
    <w:basedOn w:val="NoList"/>
    <w:semiHidden/>
    <w:rsid w:val="00DF5B02"/>
    <w:pPr>
      <w:numPr>
        <w:numId w:val="2"/>
      </w:numPr>
    </w:pPr>
  </w:style>
  <w:style w:type="character" w:styleId="Hyperlink">
    <w:name w:val="Hyperlink"/>
    <w:rsid w:val="00DF5B02"/>
    <w:rPr>
      <w:color w:val="0000FF"/>
      <w:u w:val="single"/>
    </w:rPr>
  </w:style>
  <w:style w:type="paragraph" w:styleId="BodyText">
    <w:name w:val="Body Text"/>
    <w:basedOn w:val="Normal"/>
    <w:rsid w:val="00DF5B02"/>
    <w:pPr>
      <w:spacing w:line="240" w:lineRule="auto"/>
    </w:pPr>
    <w:rPr>
      <w:sz w:val="24"/>
      <w:szCs w:val="20"/>
      <w:lang w:val="en-AU"/>
    </w:rPr>
  </w:style>
  <w:style w:type="character" w:customStyle="1" w:styleId="Normal-smallChar">
    <w:name w:val="Normal - small Char"/>
    <w:link w:val="Normal-small"/>
    <w:rsid w:val="00AB61F6"/>
    <w:rPr>
      <w:rFonts w:ascii="Arial" w:hAnsi="Arial"/>
      <w:sz w:val="16"/>
      <w:lang w:val="en-NZ" w:eastAsia="en-US" w:bidi="ar-SA"/>
    </w:rPr>
  </w:style>
  <w:style w:type="character" w:customStyle="1" w:styleId="Heading1Char">
    <w:name w:val="Heading 1 Char"/>
    <w:link w:val="Heading1"/>
    <w:rsid w:val="004D4564"/>
    <w:rPr>
      <w:rFonts w:ascii="Arial" w:hAnsi="Arial"/>
      <w:b/>
      <w:sz w:val="28"/>
      <w:lang w:val="en-NZ" w:eastAsia="en-US" w:bidi="ar-SA"/>
    </w:rPr>
  </w:style>
  <w:style w:type="character" w:customStyle="1" w:styleId="Normal-BoldChar">
    <w:name w:val="Normal - Bold Char"/>
    <w:link w:val="Normal-Bold"/>
    <w:rsid w:val="005D0EFC"/>
    <w:rPr>
      <w:rFonts w:ascii="Arial" w:hAnsi="Arial"/>
      <w:b/>
      <w:sz w:val="22"/>
      <w:szCs w:val="22"/>
      <w:lang w:val="en-NZ" w:eastAsia="en-US" w:bidi="ar-SA"/>
    </w:rPr>
  </w:style>
  <w:style w:type="paragraph" w:styleId="Index2">
    <w:name w:val="index 2"/>
    <w:basedOn w:val="Normal"/>
    <w:next w:val="Normal"/>
    <w:autoRedefine/>
    <w:semiHidden/>
    <w:rsid w:val="00906943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906943"/>
    <w:pPr>
      <w:ind w:left="660" w:hanging="220"/>
    </w:pPr>
  </w:style>
  <w:style w:type="paragraph" w:customStyle="1" w:styleId="Heading9b">
    <w:name w:val="Heading 9b"/>
    <w:basedOn w:val="Heading4"/>
    <w:rsid w:val="00AC455D"/>
    <w:rPr>
      <w:smallCaps/>
      <w:color w:val="FF0000"/>
      <w:sz w:val="32"/>
      <w:szCs w:val="32"/>
    </w:rPr>
  </w:style>
  <w:style w:type="paragraph" w:customStyle="1" w:styleId="Table-bullet1">
    <w:name w:val="Table - bullet 1"/>
    <w:basedOn w:val="Normal"/>
    <w:rsid w:val="00AC455D"/>
    <w:pPr>
      <w:tabs>
        <w:tab w:val="num" w:pos="227"/>
      </w:tabs>
      <w:spacing w:line="240" w:lineRule="auto"/>
      <w:ind w:left="227" w:hanging="227"/>
    </w:pPr>
    <w:rPr>
      <w:kern w:val="32"/>
      <w:szCs w:val="20"/>
      <w:lang w:val="en-US" w:eastAsia="en-NZ"/>
    </w:rPr>
  </w:style>
  <w:style w:type="numbering" w:customStyle="1" w:styleId="List-number">
    <w:name w:val="List - number"/>
    <w:basedOn w:val="NoList"/>
    <w:rsid w:val="00DF5B02"/>
    <w:pPr>
      <w:numPr>
        <w:numId w:val="12"/>
      </w:numPr>
    </w:pPr>
  </w:style>
  <w:style w:type="paragraph" w:customStyle="1" w:styleId="Normal-Indent">
    <w:name w:val="Normal - Indent"/>
    <w:basedOn w:val="Normal"/>
    <w:rsid w:val="00DF5B02"/>
    <w:pPr>
      <w:ind w:left="720"/>
    </w:pPr>
  </w:style>
  <w:style w:type="paragraph" w:customStyle="1" w:styleId="NotSignificant">
    <w:name w:val="Not Significant"/>
    <w:basedOn w:val="Normal"/>
    <w:rsid w:val="00DF5B02"/>
    <w:pPr>
      <w:spacing w:line="240" w:lineRule="auto"/>
      <w:jc w:val="center"/>
    </w:pPr>
    <w:rPr>
      <w:b/>
      <w:bCs/>
      <w:sz w:val="28"/>
      <w:szCs w:val="20"/>
    </w:rPr>
  </w:style>
  <w:style w:type="paragraph" w:customStyle="1" w:styleId="Significant">
    <w:name w:val="Significant"/>
    <w:basedOn w:val="Normal"/>
    <w:rsid w:val="00DF5B02"/>
    <w:pPr>
      <w:spacing w:line="240" w:lineRule="auto"/>
      <w:jc w:val="center"/>
    </w:pPr>
    <w:rPr>
      <w:b/>
      <w:bCs/>
      <w:color w:val="FF0000"/>
      <w:sz w:val="28"/>
      <w:szCs w:val="20"/>
    </w:rPr>
  </w:style>
  <w:style w:type="character" w:customStyle="1" w:styleId="Heading3Char">
    <w:name w:val="Heading 3 Char"/>
    <w:link w:val="Heading3"/>
    <w:rsid w:val="00824E67"/>
    <w:rPr>
      <w:rFonts w:ascii="Arial" w:hAnsi="Arial" w:cs="Arial"/>
      <w:b/>
      <w:bCs/>
      <w:color w:val="000000"/>
      <w:sz w:val="22"/>
      <w:szCs w:val="22"/>
      <w:lang w:val="en-NZ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3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131B"/>
    <w:rPr>
      <w:rFonts w:ascii="Tahoma" w:hAnsi="Tahoma" w:cs="Tahoma"/>
      <w:sz w:val="16"/>
      <w:szCs w:val="16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F716B3"/>
    <w:rPr>
      <w:rFonts w:ascii="Arial" w:hAnsi="Arial"/>
      <w:sz w:val="22"/>
      <w:szCs w:val="22"/>
      <w:lang w:val="en-NZ"/>
    </w:rPr>
  </w:style>
  <w:style w:type="paragraph" w:customStyle="1" w:styleId="Default">
    <w:name w:val="Default"/>
    <w:rsid w:val="007D6C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NZ" w:eastAsia="en-NZ"/>
    </w:rPr>
  </w:style>
  <w:style w:type="paragraph" w:customStyle="1" w:styleId="Bulleted20">
    <w:name w:val="Bulleted 2"/>
    <w:basedOn w:val="Normal"/>
    <w:rsid w:val="00CA0C9C"/>
    <w:pPr>
      <w:numPr>
        <w:numId w:val="15"/>
      </w:numPr>
    </w:pPr>
    <w:rPr>
      <w:rFonts w:eastAsia="Times"/>
      <w:sz w:val="20"/>
      <w:szCs w:val="20"/>
      <w:lang w:eastAsia="en-GB"/>
    </w:rPr>
  </w:style>
  <w:style w:type="numbering" w:customStyle="1" w:styleId="Bulleted2">
    <w:name w:val="Bulleted2"/>
    <w:basedOn w:val="NoList"/>
    <w:rsid w:val="00CA0C9C"/>
    <w:pPr>
      <w:numPr>
        <w:numId w:val="15"/>
      </w:numPr>
    </w:pPr>
  </w:style>
  <w:style w:type="paragraph" w:customStyle="1" w:styleId="Table-small">
    <w:name w:val="Table - small"/>
    <w:basedOn w:val="Normal"/>
    <w:rsid w:val="0062186F"/>
    <w:pPr>
      <w:tabs>
        <w:tab w:val="num" w:pos="360"/>
        <w:tab w:val="left" w:pos="567"/>
      </w:tabs>
      <w:spacing w:before="60" w:after="60" w:line="240" w:lineRule="auto"/>
    </w:pPr>
    <w:rPr>
      <w:rFonts w:ascii="Arial Narrow" w:hAnsi="Arial Narrow" w:cs="Arial"/>
      <w:lang w:val="en-US" w:eastAsia="en-AU"/>
    </w:rPr>
  </w:style>
  <w:style w:type="character" w:styleId="CommentReference">
    <w:name w:val="annotation reference"/>
    <w:uiPriority w:val="99"/>
    <w:semiHidden/>
    <w:unhideWhenUsed/>
    <w:rsid w:val="00F02D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D4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02D45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D45"/>
    <w:rPr>
      <w:b/>
      <w:bCs/>
    </w:rPr>
  </w:style>
  <w:style w:type="paragraph" w:customStyle="1" w:styleId="Arrow">
    <w:name w:val="Arrow"/>
    <w:rsid w:val="00DF5B02"/>
    <w:pPr>
      <w:numPr>
        <w:numId w:val="3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character" w:customStyle="1" w:styleId="CommentSubjectChar">
    <w:name w:val="Comment Subject Char"/>
    <w:link w:val="CommentSubject"/>
    <w:uiPriority w:val="99"/>
    <w:semiHidden/>
    <w:rsid w:val="00F02D45"/>
    <w:rPr>
      <w:rFonts w:ascii="Arial" w:hAnsi="Arial"/>
      <w:b/>
      <w:bCs/>
      <w:lang w:eastAsia="en-US"/>
    </w:rPr>
  </w:style>
  <w:style w:type="character" w:styleId="FollowedHyperlink">
    <w:name w:val="FollowedHyperlink"/>
    <w:uiPriority w:val="99"/>
    <w:semiHidden/>
    <w:unhideWhenUsed/>
    <w:rsid w:val="001E333C"/>
    <w:rPr>
      <w:color w:val="800080"/>
      <w:u w:val="single"/>
    </w:rPr>
  </w:style>
  <w:style w:type="paragraph" w:customStyle="1" w:styleId="Table-rams">
    <w:name w:val="Table - rams"/>
    <w:basedOn w:val="Normal"/>
    <w:autoRedefine/>
    <w:rsid w:val="002847DC"/>
    <w:pPr>
      <w:tabs>
        <w:tab w:val="left" w:pos="27"/>
      </w:tabs>
      <w:spacing w:before="60" w:after="60" w:line="240" w:lineRule="auto"/>
      <w:ind w:left="27" w:hanging="27"/>
    </w:pPr>
    <w:rPr>
      <w:rFonts w:ascii="Arial Narrow" w:hAnsi="Arial Narrow" w:cs="Arial"/>
      <w:lang w:eastAsia="en-AU"/>
    </w:rPr>
  </w:style>
  <w:style w:type="paragraph" w:customStyle="1" w:styleId="Bullet3">
    <w:name w:val="Bullet 3"/>
    <w:basedOn w:val="Normal"/>
    <w:rsid w:val="00DF5B02"/>
    <w:pPr>
      <w:numPr>
        <w:numId w:val="6"/>
      </w:numPr>
    </w:pPr>
    <w:rPr>
      <w:rFonts w:eastAsia="Times"/>
      <w:szCs w:val="20"/>
      <w:lang w:eastAsia="en-GB"/>
    </w:rPr>
  </w:style>
  <w:style w:type="paragraph" w:customStyle="1" w:styleId="Bullet4">
    <w:name w:val="Bullet 4"/>
    <w:rsid w:val="00DF5B02"/>
    <w:pPr>
      <w:numPr>
        <w:numId w:val="7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Checklist">
    <w:name w:val="Checklist"/>
    <w:rsid w:val="00DF5B02"/>
    <w:pPr>
      <w:numPr>
        <w:numId w:val="10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sz w:val="22"/>
      <w:szCs w:val="22"/>
      <w:lang w:val="en-US" w:eastAsia="en-NZ"/>
    </w:rPr>
  </w:style>
  <w:style w:type="paragraph" w:customStyle="1" w:styleId="IndentUnderline">
    <w:name w:val="Indent + Underline"/>
    <w:basedOn w:val="Normal"/>
    <w:next w:val="Normal"/>
    <w:rsid w:val="00CC7323"/>
    <w:pPr>
      <w:ind w:firstLine="363"/>
    </w:pPr>
    <w:rPr>
      <w:kern w:val="32"/>
      <w:u w:val="single"/>
      <w:lang w:val="en-US" w:eastAsia="en-NZ"/>
    </w:rPr>
  </w:style>
  <w:style w:type="paragraph" w:customStyle="1" w:styleId="List-lettered">
    <w:name w:val="List - lettered"/>
    <w:basedOn w:val="Normal"/>
    <w:rsid w:val="00DF5B02"/>
    <w:pPr>
      <w:numPr>
        <w:numId w:val="11"/>
      </w:numPr>
      <w:ind w:left="0" w:firstLine="0"/>
    </w:pPr>
  </w:style>
  <w:style w:type="paragraph" w:customStyle="1" w:styleId="Normal-Bold">
    <w:name w:val="Normal - Bold"/>
    <w:basedOn w:val="Normal"/>
    <w:link w:val="Normal-BoldChar"/>
    <w:rsid w:val="00DF5B02"/>
    <w:rPr>
      <w:b/>
    </w:rPr>
  </w:style>
  <w:style w:type="paragraph" w:customStyle="1" w:styleId="Normal-italic">
    <w:name w:val="Normal - italic"/>
    <w:basedOn w:val="Normal"/>
    <w:rsid w:val="00DF5B02"/>
    <w:rPr>
      <w:i/>
    </w:rPr>
  </w:style>
  <w:style w:type="paragraph" w:customStyle="1" w:styleId="Normal-small">
    <w:name w:val="Normal - small"/>
    <w:basedOn w:val="Normal"/>
    <w:link w:val="Normal-smallChar"/>
    <w:rsid w:val="00DF5B02"/>
    <w:pPr>
      <w:spacing w:line="240" w:lineRule="auto"/>
    </w:pPr>
    <w:rPr>
      <w:sz w:val="16"/>
    </w:rPr>
  </w:style>
  <w:style w:type="paragraph" w:customStyle="1" w:styleId="Bullet1">
    <w:name w:val="Bullet 1"/>
    <w:rsid w:val="00DF5B02"/>
    <w:pPr>
      <w:numPr>
        <w:numId w:val="4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Normal-Underline">
    <w:name w:val="Normal - Underline"/>
    <w:basedOn w:val="Normal"/>
    <w:next w:val="Normal"/>
    <w:rsid w:val="00DF5B02"/>
    <w:rPr>
      <w:u w:val="single"/>
    </w:rPr>
  </w:style>
  <w:style w:type="paragraph" w:customStyle="1" w:styleId="Table-bullet2">
    <w:name w:val="Table - bullet 2"/>
    <w:basedOn w:val="Table"/>
    <w:rsid w:val="00DF5B02"/>
    <w:pPr>
      <w:numPr>
        <w:numId w:val="13"/>
      </w:numPr>
    </w:pPr>
    <w:rPr>
      <w:rFonts w:ascii="Arial Narrow" w:hAnsi="Arial Narrow"/>
      <w:bCs w:val="0"/>
    </w:rPr>
  </w:style>
  <w:style w:type="paragraph" w:customStyle="1" w:styleId="TableBullet1">
    <w:name w:val="Table Bullet 1"/>
    <w:basedOn w:val="Table"/>
    <w:rsid w:val="00DF5B02"/>
    <w:pPr>
      <w:numPr>
        <w:numId w:val="14"/>
      </w:numPr>
      <w:tabs>
        <w:tab w:val="clear" w:pos="170"/>
        <w:tab w:val="num" w:pos="360"/>
      </w:tabs>
      <w:ind w:left="0" w:firstLine="0"/>
    </w:pPr>
    <w:rPr>
      <w:rFonts w:cs="Times New Roman"/>
      <w:bCs w:val="0"/>
      <w:szCs w:val="20"/>
    </w:rPr>
  </w:style>
  <w:style w:type="table" w:styleId="TableGrid">
    <w:name w:val="Table Grid"/>
    <w:basedOn w:val="TableNormal"/>
    <w:semiHidden/>
    <w:rsid w:val="00DF5B02"/>
    <w:pPr>
      <w:spacing w:line="288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Tapaepae">
    <w:name w:val="Te Tapaepae"/>
    <w:basedOn w:val="Heading8"/>
    <w:rsid w:val="00DF5B02"/>
    <w:rPr>
      <w:i/>
    </w:rPr>
  </w:style>
  <w:style w:type="paragraph" w:styleId="ListParagraph">
    <w:name w:val="List Paragraph"/>
    <w:basedOn w:val="Normal"/>
    <w:uiPriority w:val="34"/>
    <w:qFormat/>
    <w:rsid w:val="00765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5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41C1EED22324A8884D77531137369" ma:contentTypeVersion="13" ma:contentTypeDescription="Create a new document." ma:contentTypeScope="" ma:versionID="4e80042b2dff2e5f50aa34a6303bb938">
  <xsd:schema xmlns:xsd="http://www.w3.org/2001/XMLSchema" xmlns:xs="http://www.w3.org/2001/XMLSchema" xmlns:p="http://schemas.microsoft.com/office/2006/metadata/properties" xmlns:ns2="db1a990d-7bab-4415-8e13-974e86134424" xmlns:ns3="73ea82da-64e9-45f5-94ec-a145058b83b0" targetNamespace="http://schemas.microsoft.com/office/2006/metadata/properties" ma:root="true" ma:fieldsID="be8d6d61323088441c9ab17b405f34c9" ns2:_="" ns3:_="">
    <xsd:import namespace="db1a990d-7bab-4415-8e13-974e86134424"/>
    <xsd:import namespace="73ea82da-64e9-45f5-94ec-a145058b83b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a990d-7bab-4415-8e13-974e861344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a82da-64e9-45f5-94ec-a145058b8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772A6-0111-435F-9062-EC68B795A1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4D2116-F820-4B82-A659-FC730BEA7A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1a990d-7bab-4415-8e13-974e86134424"/>
    <ds:schemaRef ds:uri="73ea82da-64e9-45f5-94ec-a145058b83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87393E-C33F-4C5A-8174-959173A4D44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73ea82da-64e9-45f5-94ec-a145058b83b0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db1a990d-7bab-4415-8e13-974e86134424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10D8F5A-871B-471C-BB6D-0AEC36EBE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1078</Words>
  <Characters>6575</Characters>
  <Application>Microsoft Office Word</Application>
  <DocSecurity>4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Horizons Unlimited SMP</vt:lpstr>
    </vt:vector>
  </TitlesOfParts>
  <Company>Horizons Unlimited</Company>
  <LinksUpToDate>false</LinksUpToDate>
  <CharactersWithSpaces>7638</CharactersWithSpaces>
  <SharedDoc>false</SharedDoc>
  <HLinks>
    <vt:vector size="6" baseType="variant">
      <vt:variant>
        <vt:i4>1048673</vt:i4>
      </vt:variant>
      <vt:variant>
        <vt:i4>0</vt:i4>
      </vt:variant>
      <vt:variant>
        <vt:i4>0</vt:i4>
      </vt:variant>
      <vt:variant>
        <vt:i4>5</vt:i4>
      </vt:variant>
      <vt:variant>
        <vt:lpwstr>mailto:mark@horizons.co.nz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Horizons Unlimited SMP</dc:title>
  <dc:subject/>
  <dc:creator>Mark Smith</dc:creator>
  <cp:keywords/>
  <dc:description/>
  <cp:lastModifiedBy>Rachael Moore</cp:lastModifiedBy>
  <cp:revision>2</cp:revision>
  <cp:lastPrinted>2017-08-20T22:08:00Z</cp:lastPrinted>
  <dcterms:created xsi:type="dcterms:W3CDTF">2019-08-21T01:27:00Z</dcterms:created>
  <dcterms:modified xsi:type="dcterms:W3CDTF">2019-08-21T01:27:00Z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0x01010001C41C1EED22324A8884D77531137369</vt:lpwstr>
  </property>
</Properties>
</file>